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2B6A" w:rsidRPr="00820D05" w:rsidRDefault="00DB2B6A" w:rsidP="00DB2B6A">
      <w:pPr>
        <w:framePr w:hSpace="141" w:wrap="around" w:vAnchor="text" w:hAnchor="page" w:x="412" w:y="1"/>
      </w:pPr>
      <w:r w:rsidRPr="00820D05">
        <w:rPr>
          <w:noProof/>
        </w:rPr>
        <w:drawing>
          <wp:inline distT="0" distB="0" distL="0" distR="0">
            <wp:extent cx="1495425" cy="1495425"/>
            <wp:effectExtent l="0" t="0" r="952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3E7" w:rsidRPr="00820D05" w:rsidRDefault="002863E7" w:rsidP="002863E7">
      <w:pPr>
        <w:ind w:left="2832"/>
        <w:rPr>
          <w:sz w:val="44"/>
        </w:rPr>
      </w:pPr>
      <w:r w:rsidRPr="00820D05">
        <w:rPr>
          <w:sz w:val="44"/>
        </w:rPr>
        <w:t>INSTYTUT DENDROLOGII</w:t>
      </w:r>
    </w:p>
    <w:p w:rsidR="00DB2B6A" w:rsidRPr="00820D05" w:rsidRDefault="002863E7" w:rsidP="002863E7">
      <w:pPr>
        <w:ind w:firstLine="708"/>
        <w:rPr>
          <w:sz w:val="40"/>
          <w:szCs w:val="40"/>
        </w:rPr>
      </w:pPr>
      <w:r w:rsidRPr="00820D05">
        <w:rPr>
          <w:sz w:val="44"/>
        </w:rPr>
        <w:t xml:space="preserve">      </w:t>
      </w:r>
      <w:r w:rsidRPr="00820D05">
        <w:rPr>
          <w:sz w:val="40"/>
          <w:szCs w:val="40"/>
        </w:rPr>
        <w:t>POLSKIEJ AKADEMII NAUK</w:t>
      </w:r>
    </w:p>
    <w:p w:rsidR="002863E7" w:rsidRPr="00820D05" w:rsidRDefault="002863E7" w:rsidP="002863E7">
      <w:pPr>
        <w:ind w:firstLine="708"/>
        <w:rPr>
          <w:sz w:val="28"/>
        </w:rPr>
      </w:pP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  62-035 KÓRNIK, ul. Parkowa 5, </w:t>
      </w:r>
    </w:p>
    <w:p w:rsidR="00DB2B6A" w:rsidRPr="00820D05" w:rsidRDefault="00DB2B6A" w:rsidP="00DB2B6A">
      <w:pPr>
        <w:rPr>
          <w:sz w:val="28"/>
        </w:rPr>
      </w:pPr>
      <w:r w:rsidRPr="00820D05">
        <w:rPr>
          <w:sz w:val="28"/>
        </w:rPr>
        <w:t xml:space="preserve">           </w:t>
      </w:r>
      <w:r w:rsidR="002863E7" w:rsidRPr="00820D05">
        <w:rPr>
          <w:sz w:val="28"/>
        </w:rPr>
        <w:t xml:space="preserve">  </w:t>
      </w:r>
      <w:r w:rsidRPr="00820D05">
        <w:rPr>
          <w:sz w:val="28"/>
        </w:rPr>
        <w:t>tel. 61-8170-033;  fax. 61-8170-166;</w:t>
      </w:r>
    </w:p>
    <w:p w:rsidR="00714F01" w:rsidRPr="00820D05" w:rsidRDefault="00DB2B6A" w:rsidP="00DB2B6A">
      <w:pPr>
        <w:rPr>
          <w:sz w:val="28"/>
          <w:lang w:val="en-US"/>
        </w:rPr>
      </w:pPr>
      <w:r w:rsidRPr="00820D05">
        <w:rPr>
          <w:sz w:val="28"/>
        </w:rPr>
        <w:t xml:space="preserve">             </w:t>
      </w:r>
      <w:r w:rsidRPr="00820D05">
        <w:rPr>
          <w:sz w:val="28"/>
          <w:lang w:val="en-US"/>
        </w:rPr>
        <w:t xml:space="preserve">www.idpan.poznan.pl      e-mail: </w:t>
      </w:r>
      <w:hyperlink r:id="rId7" w:history="1">
        <w:r w:rsidRPr="00820D05">
          <w:rPr>
            <w:rStyle w:val="Hipercze"/>
            <w:sz w:val="28"/>
            <w:lang w:val="en-US"/>
          </w:rPr>
          <w:t>idkornik@man.poznan.pl</w:t>
        </w:r>
      </w:hyperlink>
      <w:r w:rsidRPr="00820D05">
        <w:rPr>
          <w:sz w:val="28"/>
          <w:lang w:val="en-US"/>
        </w:rPr>
        <w:t xml:space="preserve">    </w:t>
      </w:r>
    </w:p>
    <w:p w:rsidR="00DB2B6A" w:rsidRPr="00820D05" w:rsidRDefault="00DB2B6A" w:rsidP="00DB2B6A">
      <w:pPr>
        <w:rPr>
          <w:sz w:val="28"/>
          <w:lang w:val="en-US"/>
        </w:rPr>
      </w:pPr>
    </w:p>
    <w:p w:rsidR="002863E7" w:rsidRPr="00820D05" w:rsidRDefault="002863E7" w:rsidP="00DB2B6A">
      <w:pPr>
        <w:rPr>
          <w:sz w:val="28"/>
          <w:lang w:val="en-US"/>
        </w:rPr>
      </w:pPr>
    </w:p>
    <w:p w:rsidR="00DB2B6A" w:rsidRPr="00820D05" w:rsidRDefault="00DB2B6A" w:rsidP="002863E7">
      <w:pPr>
        <w:jc w:val="center"/>
        <w:rPr>
          <w:b/>
          <w:sz w:val="28"/>
        </w:rPr>
      </w:pPr>
      <w:r w:rsidRPr="00820D05">
        <w:rPr>
          <w:b/>
          <w:sz w:val="28"/>
        </w:rPr>
        <w:t>OGŁOSZENIE</w:t>
      </w:r>
    </w:p>
    <w:p w:rsidR="00DB2B6A" w:rsidRPr="00820D05" w:rsidRDefault="00C33B17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 xml:space="preserve">O </w:t>
      </w:r>
      <w:r w:rsidR="002863E7" w:rsidRPr="00820D05">
        <w:rPr>
          <w:b/>
          <w:sz w:val="28"/>
        </w:rPr>
        <w:t>ZAMÓWIENIU</w:t>
      </w:r>
      <w:r w:rsidR="00DB2B6A" w:rsidRPr="00820D05">
        <w:rPr>
          <w:b/>
          <w:sz w:val="28"/>
        </w:rPr>
        <w:t xml:space="preserve">  </w:t>
      </w:r>
      <w:r w:rsidR="002863E7" w:rsidRPr="00820D05">
        <w:rPr>
          <w:b/>
          <w:sz w:val="28"/>
        </w:rPr>
        <w:t>NA DOSTAWĘ TOWARU</w:t>
      </w:r>
    </w:p>
    <w:p w:rsidR="008A5CE1" w:rsidRPr="00820D05" w:rsidRDefault="008A5CE1" w:rsidP="002863E7">
      <w:pPr>
        <w:ind w:left="360"/>
        <w:jc w:val="center"/>
        <w:rPr>
          <w:b/>
          <w:sz w:val="28"/>
        </w:rPr>
      </w:pPr>
      <w:r w:rsidRPr="00820D05">
        <w:rPr>
          <w:b/>
          <w:sz w:val="28"/>
        </w:rPr>
        <w:t>(zaproszenie do składania ofert)</w:t>
      </w: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</w:p>
    <w:p w:rsidR="005E5EEC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prowadzone zgodnie z regulaminem udzielania przez Instytut Dendrologii Polskiej Akademii Nauk zamówień wyłączonych ze stosowania przepisów ustawy Prawo zamówień publicznych z 11 września 2019 r. (Dz. U. z 2019 r. poz. 2019, z 2020 r. poz. 288, 875, 1492, 1517, 2275, 2320 z </w:t>
      </w:r>
      <w:proofErr w:type="spellStart"/>
      <w:r w:rsidRPr="00820D05">
        <w:rPr>
          <w:sz w:val="24"/>
          <w:szCs w:val="24"/>
        </w:rPr>
        <w:t>późn</w:t>
      </w:r>
      <w:proofErr w:type="spellEnd"/>
      <w:r w:rsidRPr="00820D05">
        <w:rPr>
          <w:sz w:val="24"/>
          <w:szCs w:val="24"/>
        </w:rPr>
        <w:t xml:space="preserve">. zm.) o wartości nieprzekraczającej kwoty 130 000 zł netto. </w:t>
      </w:r>
      <w:r w:rsidR="005E5EEC" w:rsidRPr="00820D05">
        <w:rPr>
          <w:sz w:val="24"/>
          <w:szCs w:val="24"/>
        </w:rPr>
        <w:t>Przedmiotem postępowania jest dostawa komputerów wraz z urządzeniami peryferyjnymi dla Instytutu Dendrologii Polskiej Akademii Nauk w Kórniku.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182DE3" w:rsidRPr="00820D05" w:rsidRDefault="00182DE3" w:rsidP="00182DE3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Opis przedmiotu zamówienia:</w:t>
      </w:r>
    </w:p>
    <w:p w:rsidR="00412880" w:rsidRPr="00820D05" w:rsidRDefault="00412880" w:rsidP="00182DE3">
      <w:pPr>
        <w:jc w:val="both"/>
        <w:rPr>
          <w:b/>
          <w:sz w:val="24"/>
          <w:szCs w:val="24"/>
        </w:rPr>
      </w:pPr>
    </w:p>
    <w:p w:rsidR="00412880" w:rsidRPr="00820D05" w:rsidRDefault="00412880" w:rsidP="00182DE3">
      <w:pPr>
        <w:jc w:val="both"/>
        <w:rPr>
          <w:sz w:val="24"/>
          <w:szCs w:val="24"/>
          <w:u w:val="single"/>
        </w:rPr>
      </w:pPr>
      <w:r w:rsidRPr="00820D05">
        <w:rPr>
          <w:sz w:val="24"/>
          <w:szCs w:val="24"/>
        </w:rPr>
        <w:t xml:space="preserve">Przedmiotem </w:t>
      </w:r>
      <w:r w:rsidR="00120BAE" w:rsidRPr="00820D05">
        <w:rPr>
          <w:sz w:val="24"/>
          <w:szCs w:val="24"/>
        </w:rPr>
        <w:t>postępowania</w:t>
      </w:r>
      <w:r w:rsidRPr="00820D05">
        <w:rPr>
          <w:sz w:val="24"/>
          <w:szCs w:val="24"/>
        </w:rPr>
        <w:t xml:space="preserve"> jest dostawa fabrycznie nowych komputerów </w:t>
      </w:r>
      <w:r w:rsidR="00286ED0">
        <w:rPr>
          <w:sz w:val="24"/>
          <w:szCs w:val="24"/>
        </w:rPr>
        <w:br/>
      </w:r>
      <w:r w:rsidRPr="00820D05">
        <w:rPr>
          <w:sz w:val="24"/>
          <w:szCs w:val="24"/>
        </w:rPr>
        <w:t xml:space="preserve">z oprogramowaniem i urządzeniami peryferyjnymi dla Instytutu Dendrologii Polskiej Akademii Nauk. Podane parametry poszczególnych elementów są </w:t>
      </w:r>
      <w:r w:rsidRPr="00820D05">
        <w:rPr>
          <w:b/>
          <w:sz w:val="24"/>
          <w:szCs w:val="24"/>
        </w:rPr>
        <w:t>wymaganiami minimalnymi.</w:t>
      </w:r>
      <w:r w:rsidRPr="00820D05">
        <w:rPr>
          <w:sz w:val="24"/>
          <w:szCs w:val="24"/>
        </w:rPr>
        <w:t xml:space="preserve"> </w:t>
      </w:r>
      <w:r w:rsidRPr="00820D05">
        <w:rPr>
          <w:sz w:val="24"/>
          <w:szCs w:val="24"/>
          <w:u w:val="single"/>
        </w:rPr>
        <w:t>Dopuszcza się możliwość zaproponowania równoważnych podzespołów.</w:t>
      </w:r>
    </w:p>
    <w:p w:rsidR="009644C1" w:rsidRPr="00820D05" w:rsidRDefault="009644C1" w:rsidP="00182DE3">
      <w:pPr>
        <w:jc w:val="both"/>
        <w:rPr>
          <w:sz w:val="24"/>
          <w:szCs w:val="24"/>
          <w:u w:val="single"/>
        </w:rPr>
      </w:pPr>
    </w:p>
    <w:p w:rsidR="00F345DD" w:rsidRPr="00820D05" w:rsidRDefault="00F345DD" w:rsidP="00286ED0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Zadanie </w:t>
      </w:r>
      <w:r w:rsidR="006F140E" w:rsidRPr="00820D05">
        <w:rPr>
          <w:b/>
          <w:sz w:val="24"/>
          <w:szCs w:val="24"/>
        </w:rPr>
        <w:t>nr 1:</w:t>
      </w:r>
    </w:p>
    <w:p w:rsidR="006F140E" w:rsidRPr="00820D05" w:rsidRDefault="006F140E" w:rsidP="00286ED0">
      <w:pPr>
        <w:jc w:val="both"/>
        <w:rPr>
          <w:b/>
          <w:sz w:val="24"/>
          <w:szCs w:val="24"/>
        </w:rPr>
      </w:pPr>
    </w:p>
    <w:p w:rsidR="009132D9" w:rsidRPr="009132D9" w:rsidRDefault="009132D9" w:rsidP="00286ED0">
      <w:pPr>
        <w:contextualSpacing/>
        <w:jc w:val="both"/>
        <w:rPr>
          <w:sz w:val="24"/>
          <w:szCs w:val="24"/>
        </w:rPr>
      </w:pPr>
      <w:r w:rsidRPr="009132D9">
        <w:rPr>
          <w:sz w:val="24"/>
          <w:szCs w:val="24"/>
        </w:rPr>
        <w:t xml:space="preserve">Komputer stacjonarny o minimalnych parametrach: </w:t>
      </w:r>
      <w:r w:rsidRPr="009132D9">
        <w:rPr>
          <w:b/>
          <w:sz w:val="24"/>
          <w:szCs w:val="24"/>
        </w:rPr>
        <w:tab/>
      </w:r>
      <w:r w:rsidRPr="009132D9">
        <w:rPr>
          <w:b/>
          <w:sz w:val="24"/>
          <w:szCs w:val="24"/>
        </w:rPr>
        <w:tab/>
      </w:r>
      <w:r w:rsidRPr="009132D9">
        <w:rPr>
          <w:b/>
          <w:sz w:val="24"/>
          <w:szCs w:val="24"/>
        </w:rPr>
        <w:tab/>
      </w:r>
      <w:r w:rsidRPr="009132D9">
        <w:rPr>
          <w:sz w:val="24"/>
          <w:szCs w:val="24"/>
        </w:rPr>
        <w:tab/>
      </w:r>
      <w:r>
        <w:rPr>
          <w:sz w:val="24"/>
          <w:szCs w:val="24"/>
        </w:rPr>
        <w:t xml:space="preserve">          </w:t>
      </w:r>
      <w:r w:rsidRPr="009132D9">
        <w:rPr>
          <w:b/>
          <w:sz w:val="24"/>
          <w:szCs w:val="24"/>
        </w:rPr>
        <w:t>- 1 szt.</w:t>
      </w:r>
      <w:r w:rsidRPr="009132D9">
        <w:rPr>
          <w:sz w:val="24"/>
          <w:szCs w:val="24"/>
        </w:rPr>
        <w:t xml:space="preserve"> 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 xml:space="preserve">Intel </w:t>
      </w:r>
      <w:proofErr w:type="spellStart"/>
      <w:r w:rsidRPr="009132D9">
        <w:rPr>
          <w:sz w:val="24"/>
          <w:szCs w:val="24"/>
        </w:rPr>
        <w:t>Core</w:t>
      </w:r>
      <w:proofErr w:type="spellEnd"/>
      <w:r w:rsidRPr="009132D9">
        <w:rPr>
          <w:sz w:val="24"/>
          <w:szCs w:val="24"/>
        </w:rPr>
        <w:t xml:space="preserve"> i3-10100 (4 rdzenie, 3.60 GHz do 4.30 GHz, 6 MB cache), lub równoważny</w:t>
      </w:r>
      <w:r w:rsidR="002036AE">
        <w:rPr>
          <w:sz w:val="24"/>
          <w:szCs w:val="24"/>
        </w:rPr>
        <w:t>,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 xml:space="preserve">Pamięć RAM: 8 GB (DIMM DDR4, 2666 MHz) </w:t>
      </w:r>
      <w:r w:rsidR="002036AE">
        <w:rPr>
          <w:sz w:val="24"/>
          <w:szCs w:val="24"/>
        </w:rPr>
        <w:t>,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>Karta graficzna: Intel UHD Graphics 630</w:t>
      </w:r>
      <w:r w:rsidR="002036AE">
        <w:rPr>
          <w:sz w:val="24"/>
          <w:szCs w:val="24"/>
        </w:rPr>
        <w:t>,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 xml:space="preserve">Dysk: SSD </w:t>
      </w:r>
      <w:proofErr w:type="spellStart"/>
      <w:r w:rsidRPr="009132D9">
        <w:rPr>
          <w:sz w:val="24"/>
          <w:szCs w:val="24"/>
        </w:rPr>
        <w:t>PCIe</w:t>
      </w:r>
      <w:proofErr w:type="spellEnd"/>
      <w:r w:rsidRPr="009132D9">
        <w:rPr>
          <w:sz w:val="24"/>
          <w:szCs w:val="24"/>
        </w:rPr>
        <w:t xml:space="preserve"> 256 GB</w:t>
      </w:r>
      <w:r w:rsidR="002036AE">
        <w:rPr>
          <w:sz w:val="24"/>
          <w:szCs w:val="24"/>
        </w:rPr>
        <w:t>,</w:t>
      </w:r>
    </w:p>
    <w:p w:rsidR="009132D9" w:rsidRPr="009132D9" w:rsidRDefault="002036AE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Wi-Fi 5 (802.11 a/b/g/n/</w:t>
      </w:r>
      <w:proofErr w:type="spellStart"/>
      <w:r>
        <w:rPr>
          <w:sz w:val="24"/>
          <w:szCs w:val="24"/>
        </w:rPr>
        <w:t>ac</w:t>
      </w:r>
      <w:proofErr w:type="spellEnd"/>
      <w:r>
        <w:rPr>
          <w:sz w:val="24"/>
          <w:szCs w:val="24"/>
        </w:rPr>
        <w:t>),</w:t>
      </w:r>
    </w:p>
    <w:p w:rsidR="009132D9" w:rsidRPr="009132D9" w:rsidRDefault="002036AE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LAN 10/100/1000 </w:t>
      </w:r>
      <w:proofErr w:type="spellStart"/>
      <w:r>
        <w:rPr>
          <w:sz w:val="24"/>
          <w:szCs w:val="24"/>
        </w:rPr>
        <w:t>Mbps</w:t>
      </w:r>
      <w:proofErr w:type="spellEnd"/>
      <w:r>
        <w:rPr>
          <w:sz w:val="24"/>
          <w:szCs w:val="24"/>
        </w:rPr>
        <w:t>,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>USB 2.0 - 4 szt.</w:t>
      </w:r>
      <w:r w:rsidR="002036AE">
        <w:rPr>
          <w:sz w:val="24"/>
          <w:szCs w:val="24"/>
        </w:rPr>
        <w:t>,</w:t>
      </w:r>
      <w:r w:rsidRPr="009132D9">
        <w:rPr>
          <w:sz w:val="24"/>
          <w:szCs w:val="24"/>
        </w:rPr>
        <w:t xml:space="preserve"> 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>USB 3.1 Gen. 1 (USB 3.0) - 4 szt.</w:t>
      </w:r>
      <w:r w:rsidR="002036AE">
        <w:rPr>
          <w:sz w:val="24"/>
          <w:szCs w:val="24"/>
        </w:rPr>
        <w:t>,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>Wyjście słuchawkowe/wejście mikrofonowe - 1 szt.</w:t>
      </w:r>
      <w:r w:rsidR="002036AE">
        <w:rPr>
          <w:sz w:val="24"/>
          <w:szCs w:val="24"/>
        </w:rPr>
        <w:t>,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>Czytnik kart pamięci - 1 szt.</w:t>
      </w:r>
      <w:r w:rsidR="002036AE">
        <w:rPr>
          <w:sz w:val="24"/>
          <w:szCs w:val="24"/>
        </w:rPr>
        <w:t>,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>Wyjście audio - 1 szt.</w:t>
      </w:r>
      <w:r w:rsidR="002036AE">
        <w:rPr>
          <w:sz w:val="24"/>
          <w:szCs w:val="24"/>
        </w:rPr>
        <w:t>,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>RJ-45 (LAN) - 1 szt.</w:t>
      </w:r>
      <w:r w:rsidR="002036AE">
        <w:rPr>
          <w:sz w:val="24"/>
          <w:szCs w:val="24"/>
        </w:rPr>
        <w:t>,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color w:val="1A1A1A"/>
          <w:sz w:val="24"/>
          <w:szCs w:val="24"/>
          <w:shd w:val="clear" w:color="auto" w:fill="FFFFFF"/>
        </w:rPr>
        <w:t>VGA (D-</w:t>
      </w:r>
      <w:proofErr w:type="spellStart"/>
      <w:r w:rsidRPr="009132D9">
        <w:rPr>
          <w:color w:val="1A1A1A"/>
          <w:sz w:val="24"/>
          <w:szCs w:val="24"/>
          <w:shd w:val="clear" w:color="auto" w:fill="FFFFFF"/>
        </w:rPr>
        <w:t>sub</w:t>
      </w:r>
      <w:proofErr w:type="spellEnd"/>
      <w:r w:rsidRPr="009132D9">
        <w:rPr>
          <w:color w:val="1A1A1A"/>
          <w:sz w:val="24"/>
          <w:szCs w:val="24"/>
          <w:shd w:val="clear" w:color="auto" w:fill="FFFFFF"/>
        </w:rPr>
        <w:t>) - 1 szt.</w:t>
      </w:r>
      <w:r w:rsidR="002036AE">
        <w:rPr>
          <w:color w:val="1A1A1A"/>
          <w:sz w:val="24"/>
          <w:szCs w:val="24"/>
          <w:shd w:val="clear" w:color="auto" w:fill="FFFFFF"/>
        </w:rPr>
        <w:t>,</w:t>
      </w:r>
      <w:r w:rsidRPr="009132D9">
        <w:rPr>
          <w:sz w:val="24"/>
          <w:szCs w:val="24"/>
        </w:rPr>
        <w:t xml:space="preserve"> 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>HDMI (karta graficzna) - 1 szt.</w:t>
      </w:r>
      <w:r w:rsidR="002036AE">
        <w:rPr>
          <w:sz w:val="24"/>
          <w:szCs w:val="24"/>
        </w:rPr>
        <w:t>,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>Porty wewnętrzne (wolne):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jc w:val="both"/>
        <w:rPr>
          <w:sz w:val="24"/>
          <w:szCs w:val="24"/>
        </w:rPr>
      </w:pPr>
      <w:r w:rsidRPr="009132D9">
        <w:rPr>
          <w:sz w:val="24"/>
          <w:szCs w:val="24"/>
        </w:rPr>
        <w:t>PCI-e x1 - 1 szt.</w:t>
      </w:r>
      <w:r w:rsidR="002036AE">
        <w:rPr>
          <w:sz w:val="24"/>
          <w:szCs w:val="24"/>
        </w:rPr>
        <w:t>,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jc w:val="both"/>
        <w:rPr>
          <w:sz w:val="24"/>
          <w:szCs w:val="24"/>
        </w:rPr>
      </w:pPr>
      <w:r w:rsidRPr="009132D9">
        <w:rPr>
          <w:sz w:val="24"/>
          <w:szCs w:val="24"/>
        </w:rPr>
        <w:lastRenderedPageBreak/>
        <w:t>SATA III - 1 szt.</w:t>
      </w:r>
      <w:r w:rsidR="002036AE">
        <w:rPr>
          <w:sz w:val="24"/>
          <w:szCs w:val="24"/>
        </w:rPr>
        <w:t>,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>Kieszeń wewnętrzna 3,5’’ - 1 szt.</w:t>
      </w:r>
      <w:r w:rsidR="002036AE">
        <w:rPr>
          <w:sz w:val="24"/>
          <w:szCs w:val="24"/>
        </w:rPr>
        <w:t>,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>Zasilacz 200 W</w:t>
      </w:r>
      <w:r w:rsidR="002036AE">
        <w:rPr>
          <w:sz w:val="24"/>
          <w:szCs w:val="24"/>
        </w:rPr>
        <w:t>,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>Bezprzewodowe Mysz i klawiatura w zestawie</w:t>
      </w:r>
      <w:r w:rsidR="002036AE">
        <w:rPr>
          <w:sz w:val="24"/>
          <w:szCs w:val="24"/>
        </w:rPr>
        <w:t>,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>Kabel zasilający</w:t>
      </w:r>
      <w:r w:rsidR="002036AE">
        <w:rPr>
          <w:sz w:val="24"/>
          <w:szCs w:val="24"/>
        </w:rPr>
        <w:t>,</w:t>
      </w:r>
    </w:p>
    <w:p w:rsidR="009132D9" w:rsidRPr="009132D9" w:rsidRDefault="009132D9" w:rsidP="00286ED0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 xml:space="preserve">System operacyjny: </w:t>
      </w:r>
      <w:r w:rsidRPr="002036AE">
        <w:rPr>
          <w:sz w:val="24"/>
          <w:szCs w:val="24"/>
        </w:rPr>
        <w:t xml:space="preserve">Microsoft Windows </w:t>
      </w:r>
      <w:r w:rsidR="002036AE" w:rsidRPr="006C6008">
        <w:rPr>
          <w:sz w:val="24"/>
          <w:szCs w:val="24"/>
        </w:rPr>
        <w:t xml:space="preserve">10 Pro PL </w:t>
      </w:r>
      <w:r w:rsidRPr="009132D9">
        <w:rPr>
          <w:sz w:val="24"/>
          <w:szCs w:val="24"/>
        </w:rPr>
        <w:t>(wersja 64-bitowa)</w:t>
      </w:r>
      <w:r w:rsidR="002036AE">
        <w:rPr>
          <w:sz w:val="24"/>
          <w:szCs w:val="24"/>
        </w:rPr>
        <w:t>,</w:t>
      </w:r>
    </w:p>
    <w:p w:rsidR="00F345DD" w:rsidRPr="002036AE" w:rsidRDefault="009132D9" w:rsidP="002036AE">
      <w:pPr>
        <w:pStyle w:val="Akapitzlist"/>
        <w:numPr>
          <w:ilvl w:val="0"/>
          <w:numId w:val="48"/>
        </w:numPr>
        <w:spacing w:after="200" w:line="276" w:lineRule="auto"/>
        <w:jc w:val="both"/>
        <w:rPr>
          <w:sz w:val="24"/>
          <w:szCs w:val="24"/>
        </w:rPr>
      </w:pPr>
      <w:r w:rsidRPr="009132D9">
        <w:rPr>
          <w:sz w:val="24"/>
          <w:szCs w:val="24"/>
        </w:rPr>
        <w:t xml:space="preserve">Dołączone oprogramowanie: Partycja </w:t>
      </w:r>
      <w:proofErr w:type="spellStart"/>
      <w:r w:rsidRPr="009132D9">
        <w:rPr>
          <w:sz w:val="24"/>
          <w:szCs w:val="24"/>
        </w:rPr>
        <w:t>recovery</w:t>
      </w:r>
      <w:proofErr w:type="spellEnd"/>
      <w:r w:rsidRPr="009132D9">
        <w:rPr>
          <w:sz w:val="24"/>
          <w:szCs w:val="24"/>
        </w:rPr>
        <w:t xml:space="preserve"> (opcja przywrócenia systemu z dysku)</w:t>
      </w:r>
      <w:r w:rsidR="002036AE">
        <w:rPr>
          <w:sz w:val="24"/>
          <w:szCs w:val="24"/>
        </w:rPr>
        <w:t>.</w:t>
      </w:r>
    </w:p>
    <w:p w:rsidR="00F345DD" w:rsidRPr="00820D05" w:rsidRDefault="00F345DD" w:rsidP="00286ED0">
      <w:pPr>
        <w:pStyle w:val="Akapitzlist"/>
        <w:ind w:left="0"/>
        <w:jc w:val="both"/>
        <w:rPr>
          <w:sz w:val="24"/>
          <w:szCs w:val="24"/>
        </w:rPr>
      </w:pPr>
    </w:p>
    <w:p w:rsidR="00F345DD" w:rsidRPr="00820D05" w:rsidRDefault="00F345DD" w:rsidP="00286ED0">
      <w:pPr>
        <w:pStyle w:val="Akapitzlist"/>
        <w:ind w:left="0"/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Zadanie </w:t>
      </w:r>
      <w:r w:rsidR="006F140E" w:rsidRPr="00820D05">
        <w:rPr>
          <w:b/>
          <w:sz w:val="24"/>
          <w:szCs w:val="24"/>
        </w:rPr>
        <w:t>nr 2:</w:t>
      </w:r>
    </w:p>
    <w:p w:rsidR="006F140E" w:rsidRPr="00820D05" w:rsidRDefault="006F140E" w:rsidP="00286ED0">
      <w:pPr>
        <w:pStyle w:val="Akapitzlist"/>
        <w:ind w:left="0"/>
        <w:jc w:val="both"/>
        <w:rPr>
          <w:b/>
          <w:sz w:val="24"/>
          <w:szCs w:val="24"/>
        </w:rPr>
      </w:pPr>
    </w:p>
    <w:p w:rsidR="006C6008" w:rsidRPr="006C6008" w:rsidRDefault="006C6008" w:rsidP="00286ED0">
      <w:pPr>
        <w:spacing w:after="200" w:line="276" w:lineRule="auto"/>
        <w:jc w:val="both"/>
        <w:rPr>
          <w:rFonts w:eastAsia="Calibri"/>
          <w:b/>
          <w:bCs/>
          <w:sz w:val="24"/>
          <w:szCs w:val="24"/>
          <w:lang w:eastAsia="en-US"/>
        </w:rPr>
      </w:pPr>
      <w:r w:rsidRPr="006C6008">
        <w:rPr>
          <w:rFonts w:eastAsia="Calibri"/>
          <w:sz w:val="24"/>
          <w:szCs w:val="24"/>
          <w:lang w:eastAsia="en-US"/>
        </w:rPr>
        <w:t>Komputer typu laptop, o minimalnych parametrach</w:t>
      </w:r>
      <w:r w:rsidR="00C51117">
        <w:rPr>
          <w:rFonts w:eastAsia="Calibri"/>
          <w:sz w:val="24"/>
          <w:szCs w:val="24"/>
          <w:lang w:eastAsia="en-US"/>
        </w:rPr>
        <w:t>:</w:t>
      </w:r>
      <w:r w:rsidRPr="006C6008">
        <w:rPr>
          <w:rFonts w:eastAsia="Calibri"/>
          <w:sz w:val="24"/>
          <w:szCs w:val="24"/>
          <w:lang w:eastAsia="en-US"/>
        </w:rPr>
        <w:t xml:space="preserve"> </w:t>
      </w:r>
      <w:r w:rsidRPr="006C6008">
        <w:rPr>
          <w:rFonts w:eastAsia="Calibri"/>
          <w:sz w:val="24"/>
          <w:szCs w:val="24"/>
          <w:lang w:eastAsia="en-US"/>
        </w:rPr>
        <w:tab/>
        <w:t xml:space="preserve"> </w:t>
      </w:r>
      <w:r w:rsidRPr="006C6008">
        <w:rPr>
          <w:rFonts w:eastAsia="Calibri"/>
          <w:sz w:val="24"/>
          <w:szCs w:val="24"/>
          <w:lang w:eastAsia="en-US"/>
        </w:rPr>
        <w:tab/>
      </w:r>
      <w:r w:rsidRPr="006C6008">
        <w:rPr>
          <w:rFonts w:eastAsia="Calibri"/>
          <w:sz w:val="24"/>
          <w:szCs w:val="24"/>
          <w:lang w:eastAsia="en-US"/>
        </w:rPr>
        <w:tab/>
      </w:r>
      <w:r w:rsidRPr="006C6008">
        <w:rPr>
          <w:rFonts w:eastAsia="Calibri"/>
          <w:sz w:val="24"/>
          <w:szCs w:val="24"/>
          <w:lang w:eastAsia="en-US"/>
        </w:rPr>
        <w:tab/>
      </w:r>
      <w:r>
        <w:rPr>
          <w:rFonts w:eastAsia="Calibri"/>
          <w:sz w:val="24"/>
          <w:szCs w:val="24"/>
          <w:lang w:eastAsia="en-US"/>
        </w:rPr>
        <w:t xml:space="preserve">          </w:t>
      </w:r>
      <w:r w:rsidRPr="006C6008">
        <w:rPr>
          <w:rFonts w:eastAsia="Calibri"/>
          <w:b/>
          <w:bCs/>
          <w:sz w:val="24"/>
          <w:szCs w:val="24"/>
          <w:lang w:eastAsia="en-US"/>
        </w:rPr>
        <w:t>- 1 szt.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 xml:space="preserve">Intel </w:t>
      </w:r>
      <w:proofErr w:type="spellStart"/>
      <w:r w:rsidRPr="006C6008">
        <w:rPr>
          <w:sz w:val="24"/>
          <w:szCs w:val="24"/>
        </w:rPr>
        <w:t>Core</w:t>
      </w:r>
      <w:proofErr w:type="spellEnd"/>
      <w:r w:rsidRPr="006C6008">
        <w:rPr>
          <w:sz w:val="24"/>
          <w:szCs w:val="24"/>
        </w:rPr>
        <w:t xml:space="preserve"> i5-1035G1 (4 rdzenie, 8 wątków, 1.00-3.60 GHz, 6MB cache), lub równoważny</w:t>
      </w:r>
      <w:r w:rsidR="002036AE">
        <w:rPr>
          <w:sz w:val="24"/>
          <w:szCs w:val="24"/>
        </w:rPr>
        <w:t>,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>Pamięć RAM: 8 GB (SO-DIMM DDR4, 2666MHz)</w:t>
      </w:r>
      <w:r w:rsidR="002036AE">
        <w:rPr>
          <w:sz w:val="24"/>
          <w:szCs w:val="24"/>
        </w:rPr>
        <w:t>,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 xml:space="preserve">Dysk SSD M.2 </w:t>
      </w:r>
      <w:proofErr w:type="spellStart"/>
      <w:r w:rsidRPr="006C6008">
        <w:rPr>
          <w:sz w:val="24"/>
          <w:szCs w:val="24"/>
        </w:rPr>
        <w:t>PCIe</w:t>
      </w:r>
      <w:proofErr w:type="spellEnd"/>
      <w:r w:rsidRPr="006C6008">
        <w:rPr>
          <w:sz w:val="24"/>
          <w:szCs w:val="24"/>
        </w:rPr>
        <w:t>: 512 GB</w:t>
      </w:r>
      <w:r w:rsidR="002036AE">
        <w:rPr>
          <w:sz w:val="24"/>
          <w:szCs w:val="24"/>
        </w:rPr>
        <w:t>,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>Typ ekranu: Matowy, LED, IPS</w:t>
      </w:r>
      <w:r w:rsidR="002036AE">
        <w:rPr>
          <w:sz w:val="24"/>
          <w:szCs w:val="24"/>
        </w:rPr>
        <w:t>,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>Przekątna ekranu: 15,6’’</w:t>
      </w:r>
      <w:r w:rsidR="002036AE">
        <w:rPr>
          <w:sz w:val="24"/>
          <w:szCs w:val="24"/>
        </w:rPr>
        <w:t>,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>Rozdzielczość ekranu: 1920x1080 (Full HD)</w:t>
      </w:r>
      <w:r w:rsidR="002036AE">
        <w:rPr>
          <w:sz w:val="24"/>
          <w:szCs w:val="24"/>
        </w:rPr>
        <w:t>,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>Karta graficzna: zintegrowana Intel UHD Graphics</w:t>
      </w:r>
      <w:r w:rsidR="002036AE">
        <w:rPr>
          <w:sz w:val="24"/>
          <w:szCs w:val="24"/>
        </w:rPr>
        <w:t>,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>Pamięć karty graficznej: współdzielona</w:t>
      </w:r>
      <w:r w:rsidR="002036AE">
        <w:rPr>
          <w:sz w:val="24"/>
          <w:szCs w:val="24"/>
        </w:rPr>
        <w:t>,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>Głośnik stereo: tak</w:t>
      </w:r>
      <w:r w:rsidR="002036AE">
        <w:rPr>
          <w:sz w:val="24"/>
          <w:szCs w:val="24"/>
        </w:rPr>
        <w:t>,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>Mikrofon: tak</w:t>
      </w:r>
      <w:r w:rsidR="002036AE">
        <w:rPr>
          <w:sz w:val="24"/>
          <w:szCs w:val="24"/>
        </w:rPr>
        <w:t>,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>Kamera internetowa: tak</w:t>
      </w:r>
      <w:r w:rsidR="002036AE">
        <w:rPr>
          <w:sz w:val="24"/>
          <w:szCs w:val="24"/>
        </w:rPr>
        <w:t>,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 xml:space="preserve">Łączność: 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 xml:space="preserve">LAN 10/100/1000 </w:t>
      </w:r>
      <w:proofErr w:type="spellStart"/>
      <w:r w:rsidRPr="006C6008">
        <w:rPr>
          <w:sz w:val="24"/>
          <w:szCs w:val="24"/>
        </w:rPr>
        <w:t>Mbps</w:t>
      </w:r>
      <w:proofErr w:type="spellEnd"/>
      <w:r w:rsidRPr="006C6008">
        <w:rPr>
          <w:sz w:val="24"/>
          <w:szCs w:val="24"/>
        </w:rPr>
        <w:t xml:space="preserve"> (lub adapter USB – RJ-45)</w:t>
      </w:r>
      <w:r w:rsidR="002036AE">
        <w:rPr>
          <w:sz w:val="24"/>
          <w:szCs w:val="24"/>
        </w:rPr>
        <w:t>,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>Wi-Fi 5 (802.11 a/b/g/n/</w:t>
      </w:r>
      <w:proofErr w:type="spellStart"/>
      <w:r w:rsidRPr="006C6008">
        <w:rPr>
          <w:sz w:val="24"/>
          <w:szCs w:val="24"/>
        </w:rPr>
        <w:t>ac</w:t>
      </w:r>
      <w:proofErr w:type="spellEnd"/>
      <w:r w:rsidRPr="006C6008">
        <w:rPr>
          <w:sz w:val="24"/>
          <w:szCs w:val="24"/>
        </w:rPr>
        <w:t>)</w:t>
      </w:r>
      <w:r w:rsidR="002036AE">
        <w:rPr>
          <w:sz w:val="24"/>
          <w:szCs w:val="24"/>
        </w:rPr>
        <w:t>,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>Złącza: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>USB 3.1 Gen. 1 (USB 3.0): 2 sztuki</w:t>
      </w:r>
      <w:r w:rsidR="002036AE">
        <w:rPr>
          <w:sz w:val="24"/>
          <w:szCs w:val="24"/>
        </w:rPr>
        <w:t>,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>USB 2.0:  1 sztuka</w:t>
      </w:r>
      <w:r w:rsidR="002036AE">
        <w:rPr>
          <w:sz w:val="24"/>
          <w:szCs w:val="24"/>
        </w:rPr>
        <w:t>,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>HDMI 1.4: 1 sztuka</w:t>
      </w:r>
      <w:r w:rsidR="002036AE">
        <w:rPr>
          <w:sz w:val="24"/>
          <w:szCs w:val="24"/>
        </w:rPr>
        <w:t>,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>Wyjście słuchawkowe/wejście mikrofonowe: tak</w:t>
      </w:r>
      <w:r w:rsidR="002036AE">
        <w:rPr>
          <w:sz w:val="24"/>
          <w:szCs w:val="24"/>
        </w:rPr>
        <w:t>.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>Zasilacz: tak</w:t>
      </w:r>
      <w:r w:rsidR="002036AE">
        <w:rPr>
          <w:sz w:val="24"/>
          <w:szCs w:val="24"/>
        </w:rPr>
        <w:t>,</w:t>
      </w:r>
    </w:p>
    <w:p w:rsidR="006C6008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>System operacyjny: Windows 10 Pro PL x64 bit</w:t>
      </w:r>
      <w:r w:rsidR="002036AE">
        <w:rPr>
          <w:sz w:val="24"/>
          <w:szCs w:val="24"/>
        </w:rPr>
        <w:t>,</w:t>
      </w:r>
    </w:p>
    <w:p w:rsidR="00F345DD" w:rsidRPr="006C6008" w:rsidRDefault="006C6008" w:rsidP="00D2393B">
      <w:pPr>
        <w:numPr>
          <w:ilvl w:val="0"/>
          <w:numId w:val="55"/>
        </w:numPr>
        <w:spacing w:after="200" w:line="276" w:lineRule="auto"/>
        <w:contextualSpacing/>
        <w:jc w:val="both"/>
        <w:rPr>
          <w:sz w:val="24"/>
          <w:szCs w:val="24"/>
        </w:rPr>
      </w:pPr>
      <w:r w:rsidRPr="006C6008">
        <w:rPr>
          <w:sz w:val="24"/>
          <w:szCs w:val="24"/>
        </w:rPr>
        <w:t xml:space="preserve">Partycja </w:t>
      </w:r>
      <w:proofErr w:type="spellStart"/>
      <w:r w:rsidRPr="006C6008">
        <w:rPr>
          <w:sz w:val="24"/>
          <w:szCs w:val="24"/>
        </w:rPr>
        <w:t>recovery</w:t>
      </w:r>
      <w:proofErr w:type="spellEnd"/>
      <w:r w:rsidRPr="006C6008">
        <w:rPr>
          <w:sz w:val="24"/>
          <w:szCs w:val="24"/>
        </w:rPr>
        <w:t>: tak</w:t>
      </w:r>
      <w:r w:rsidR="002036AE">
        <w:rPr>
          <w:sz w:val="24"/>
          <w:szCs w:val="24"/>
        </w:rPr>
        <w:t>.</w:t>
      </w:r>
    </w:p>
    <w:p w:rsidR="00F345DD" w:rsidRPr="00820D05" w:rsidRDefault="00F345DD" w:rsidP="00286ED0">
      <w:pPr>
        <w:jc w:val="both"/>
        <w:rPr>
          <w:sz w:val="24"/>
          <w:szCs w:val="24"/>
        </w:rPr>
      </w:pPr>
    </w:p>
    <w:p w:rsidR="00F345DD" w:rsidRPr="00820D05" w:rsidRDefault="00F345DD" w:rsidP="00286ED0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Zadanie </w:t>
      </w:r>
      <w:r w:rsidR="006F140E" w:rsidRPr="00820D05">
        <w:rPr>
          <w:b/>
          <w:sz w:val="24"/>
          <w:szCs w:val="24"/>
        </w:rPr>
        <w:t>nr 3:</w:t>
      </w:r>
    </w:p>
    <w:p w:rsidR="006F140E" w:rsidRPr="00820D05" w:rsidRDefault="006F140E" w:rsidP="00286ED0">
      <w:pPr>
        <w:jc w:val="both"/>
        <w:rPr>
          <w:b/>
          <w:sz w:val="24"/>
          <w:szCs w:val="24"/>
        </w:rPr>
      </w:pPr>
    </w:p>
    <w:p w:rsidR="00F345DD" w:rsidRPr="00820D05" w:rsidRDefault="00F345DD" w:rsidP="00286ED0">
      <w:pPr>
        <w:pStyle w:val="Akapitzlist"/>
        <w:ind w:left="0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Microsoft Office</w:t>
      </w:r>
      <w:r w:rsidR="009132D9">
        <w:rPr>
          <w:sz w:val="24"/>
          <w:szCs w:val="24"/>
        </w:rPr>
        <w:t xml:space="preserve"> 2019</w:t>
      </w:r>
      <w:r w:rsidRPr="00820D05">
        <w:rPr>
          <w:sz w:val="24"/>
          <w:szCs w:val="24"/>
        </w:rPr>
        <w:t xml:space="preserve">, </w:t>
      </w:r>
      <w:r w:rsidR="009132D9">
        <w:rPr>
          <w:sz w:val="24"/>
          <w:szCs w:val="24"/>
          <w:lang w:val="en-US"/>
        </w:rPr>
        <w:t>Standard MOLP EDU</w:t>
      </w:r>
      <w:r w:rsidR="00F34899" w:rsidRPr="00820D05">
        <w:rPr>
          <w:sz w:val="24"/>
          <w:szCs w:val="24"/>
        </w:rPr>
        <w:t>, licencja wieczysta</w:t>
      </w:r>
      <w:r w:rsidR="009132D9">
        <w:rPr>
          <w:sz w:val="24"/>
          <w:szCs w:val="24"/>
        </w:rPr>
        <w:t>, edukacyjna</w:t>
      </w:r>
      <w:r w:rsidR="002036AE">
        <w:rPr>
          <w:sz w:val="24"/>
          <w:szCs w:val="24"/>
        </w:rPr>
        <w:t>.</w:t>
      </w:r>
      <w:r w:rsidR="009132D9">
        <w:rPr>
          <w:sz w:val="24"/>
          <w:szCs w:val="24"/>
        </w:rPr>
        <w:tab/>
        <w:t xml:space="preserve">          </w:t>
      </w:r>
      <w:r w:rsidRPr="00820D05">
        <w:rPr>
          <w:sz w:val="24"/>
          <w:szCs w:val="24"/>
        </w:rPr>
        <w:t>-</w:t>
      </w:r>
      <w:r w:rsidRPr="00820D05">
        <w:rPr>
          <w:b/>
          <w:sz w:val="24"/>
          <w:szCs w:val="24"/>
        </w:rPr>
        <w:t xml:space="preserve"> </w:t>
      </w:r>
      <w:r w:rsidR="009132D9">
        <w:rPr>
          <w:b/>
          <w:sz w:val="24"/>
          <w:szCs w:val="24"/>
        </w:rPr>
        <w:t>1</w:t>
      </w:r>
      <w:r w:rsidRPr="00820D05">
        <w:rPr>
          <w:b/>
          <w:sz w:val="24"/>
          <w:szCs w:val="24"/>
        </w:rPr>
        <w:t xml:space="preserve"> szt.</w:t>
      </w:r>
    </w:p>
    <w:p w:rsidR="00F345DD" w:rsidRPr="00820D05" w:rsidRDefault="00F345DD" w:rsidP="00286ED0">
      <w:pPr>
        <w:pStyle w:val="Akapitzlist"/>
        <w:ind w:left="0"/>
        <w:jc w:val="both"/>
        <w:rPr>
          <w:sz w:val="24"/>
          <w:szCs w:val="24"/>
        </w:rPr>
      </w:pPr>
    </w:p>
    <w:p w:rsidR="006F140E" w:rsidRPr="00820D05" w:rsidRDefault="006F140E" w:rsidP="00286ED0">
      <w:pPr>
        <w:pStyle w:val="Akapitzlist"/>
        <w:ind w:left="0"/>
        <w:jc w:val="both"/>
        <w:rPr>
          <w:sz w:val="24"/>
          <w:szCs w:val="24"/>
        </w:rPr>
      </w:pPr>
    </w:p>
    <w:p w:rsidR="00F345DD" w:rsidRPr="00820D05" w:rsidRDefault="00F345DD" w:rsidP="00286ED0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Zadanie </w:t>
      </w:r>
      <w:r w:rsidR="006F140E" w:rsidRPr="00820D05">
        <w:rPr>
          <w:b/>
          <w:sz w:val="24"/>
          <w:szCs w:val="24"/>
        </w:rPr>
        <w:t>nr 4:</w:t>
      </w:r>
    </w:p>
    <w:p w:rsidR="006F140E" w:rsidRPr="00820D05" w:rsidRDefault="006F140E" w:rsidP="00286ED0">
      <w:pPr>
        <w:jc w:val="both"/>
        <w:rPr>
          <w:b/>
          <w:sz w:val="24"/>
          <w:szCs w:val="24"/>
        </w:rPr>
      </w:pPr>
    </w:p>
    <w:p w:rsidR="00DD1125" w:rsidRPr="00DD1125" w:rsidRDefault="002036AE" w:rsidP="00286ED0">
      <w:pPr>
        <w:spacing w:after="200" w:line="276" w:lineRule="auto"/>
        <w:jc w:val="both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Monitor do komputera PC:</w:t>
      </w:r>
      <w:r w:rsidR="00DD1125" w:rsidRPr="00DD1125">
        <w:rPr>
          <w:rFonts w:eastAsia="Calibri"/>
          <w:sz w:val="24"/>
          <w:szCs w:val="24"/>
          <w:lang w:eastAsia="en-US"/>
        </w:rPr>
        <w:tab/>
      </w:r>
      <w:r w:rsidR="00DD1125" w:rsidRPr="00DD1125">
        <w:rPr>
          <w:rFonts w:eastAsia="Calibri"/>
          <w:sz w:val="24"/>
          <w:szCs w:val="24"/>
          <w:lang w:eastAsia="en-US"/>
        </w:rPr>
        <w:tab/>
      </w:r>
      <w:r w:rsidR="00DD1125" w:rsidRPr="00DD1125">
        <w:rPr>
          <w:rFonts w:eastAsia="Calibri"/>
          <w:sz w:val="24"/>
          <w:szCs w:val="24"/>
          <w:lang w:eastAsia="en-US"/>
        </w:rPr>
        <w:tab/>
      </w:r>
      <w:r w:rsidR="00DD1125" w:rsidRPr="00DD1125">
        <w:rPr>
          <w:rFonts w:eastAsia="Calibri"/>
          <w:sz w:val="24"/>
          <w:szCs w:val="24"/>
          <w:lang w:eastAsia="en-US"/>
        </w:rPr>
        <w:tab/>
      </w:r>
      <w:r w:rsidR="00DD1125" w:rsidRPr="00DD1125">
        <w:rPr>
          <w:rFonts w:eastAsia="Calibri"/>
          <w:sz w:val="24"/>
          <w:szCs w:val="24"/>
          <w:lang w:eastAsia="en-US"/>
        </w:rPr>
        <w:tab/>
      </w:r>
      <w:r w:rsidR="00DD1125" w:rsidRPr="00DD1125">
        <w:rPr>
          <w:rFonts w:eastAsia="Calibri"/>
          <w:sz w:val="24"/>
          <w:szCs w:val="24"/>
          <w:lang w:eastAsia="en-US"/>
        </w:rPr>
        <w:tab/>
      </w:r>
      <w:r w:rsidR="00DD1125" w:rsidRPr="00DD1125">
        <w:rPr>
          <w:rFonts w:eastAsia="Calibri"/>
          <w:sz w:val="24"/>
          <w:szCs w:val="24"/>
          <w:lang w:eastAsia="en-US"/>
        </w:rPr>
        <w:tab/>
      </w:r>
      <w:r w:rsidR="00DD1125" w:rsidRPr="00DD1125">
        <w:rPr>
          <w:rFonts w:eastAsia="Calibri"/>
          <w:sz w:val="24"/>
          <w:szCs w:val="24"/>
          <w:lang w:eastAsia="en-US"/>
        </w:rPr>
        <w:tab/>
      </w:r>
      <w:r w:rsidR="00DD1125">
        <w:rPr>
          <w:rFonts w:eastAsia="Calibri"/>
          <w:sz w:val="24"/>
          <w:szCs w:val="24"/>
          <w:lang w:eastAsia="en-US"/>
        </w:rPr>
        <w:t xml:space="preserve">          </w:t>
      </w:r>
      <w:r w:rsidR="00DD1125" w:rsidRPr="00DD1125">
        <w:rPr>
          <w:rFonts w:eastAsia="Calibri"/>
          <w:b/>
          <w:bCs/>
          <w:sz w:val="24"/>
          <w:szCs w:val="24"/>
          <w:lang w:eastAsia="en-US"/>
        </w:rPr>
        <w:t>- 1 szt.</w:t>
      </w:r>
    </w:p>
    <w:p w:rsidR="00DD1125" w:rsidRPr="00DD1125" w:rsidRDefault="00DD1125" w:rsidP="00286ED0">
      <w:pPr>
        <w:pStyle w:val="Akapitzlist"/>
        <w:numPr>
          <w:ilvl w:val="0"/>
          <w:numId w:val="50"/>
        </w:numPr>
        <w:spacing w:after="200" w:line="276" w:lineRule="auto"/>
        <w:jc w:val="both"/>
        <w:rPr>
          <w:sz w:val="24"/>
          <w:szCs w:val="24"/>
        </w:rPr>
      </w:pPr>
      <w:r w:rsidRPr="00DD1125">
        <w:rPr>
          <w:sz w:val="24"/>
          <w:szCs w:val="24"/>
        </w:rPr>
        <w:t>Przekątna ekranu: 21’’ - 24,5’’</w:t>
      </w:r>
      <w:r w:rsidR="002036AE">
        <w:rPr>
          <w:sz w:val="24"/>
          <w:szCs w:val="24"/>
        </w:rPr>
        <w:t>,</w:t>
      </w:r>
    </w:p>
    <w:p w:rsidR="00DD1125" w:rsidRPr="00DD1125" w:rsidRDefault="00DD1125" w:rsidP="00286ED0">
      <w:pPr>
        <w:pStyle w:val="Akapitzlist"/>
        <w:numPr>
          <w:ilvl w:val="0"/>
          <w:numId w:val="50"/>
        </w:numPr>
        <w:spacing w:after="200" w:line="276" w:lineRule="auto"/>
        <w:jc w:val="both"/>
        <w:rPr>
          <w:sz w:val="24"/>
          <w:szCs w:val="24"/>
        </w:rPr>
      </w:pPr>
      <w:r w:rsidRPr="00DD1125">
        <w:rPr>
          <w:sz w:val="24"/>
          <w:szCs w:val="24"/>
        </w:rPr>
        <w:t>Rozdzielczość: 1920x1080 (</w:t>
      </w:r>
      <w:proofErr w:type="spellStart"/>
      <w:r w:rsidRPr="00DD1125">
        <w:rPr>
          <w:sz w:val="24"/>
          <w:szCs w:val="24"/>
        </w:rPr>
        <w:t>FullHD</w:t>
      </w:r>
      <w:proofErr w:type="spellEnd"/>
      <w:r w:rsidRPr="00DD1125">
        <w:rPr>
          <w:sz w:val="24"/>
          <w:szCs w:val="24"/>
        </w:rPr>
        <w:t>)</w:t>
      </w:r>
      <w:r w:rsidR="002036AE">
        <w:rPr>
          <w:sz w:val="24"/>
          <w:szCs w:val="24"/>
        </w:rPr>
        <w:t>,</w:t>
      </w:r>
    </w:p>
    <w:p w:rsidR="00DD1125" w:rsidRPr="00DD1125" w:rsidRDefault="00DD1125" w:rsidP="00286ED0">
      <w:pPr>
        <w:pStyle w:val="Akapitzlist"/>
        <w:numPr>
          <w:ilvl w:val="0"/>
          <w:numId w:val="50"/>
        </w:numPr>
        <w:spacing w:after="200" w:line="276" w:lineRule="auto"/>
        <w:jc w:val="both"/>
        <w:rPr>
          <w:sz w:val="24"/>
          <w:szCs w:val="24"/>
        </w:rPr>
      </w:pPr>
      <w:r w:rsidRPr="00DD1125">
        <w:rPr>
          <w:sz w:val="24"/>
          <w:szCs w:val="24"/>
        </w:rPr>
        <w:t>Matryca: LED, IPS, matowa</w:t>
      </w:r>
      <w:r w:rsidR="002036AE">
        <w:rPr>
          <w:sz w:val="24"/>
          <w:szCs w:val="24"/>
        </w:rPr>
        <w:t>,</w:t>
      </w:r>
    </w:p>
    <w:p w:rsidR="00DD1125" w:rsidRPr="00DD1125" w:rsidRDefault="00DD1125" w:rsidP="00286ED0">
      <w:pPr>
        <w:pStyle w:val="Akapitzlist"/>
        <w:numPr>
          <w:ilvl w:val="0"/>
          <w:numId w:val="50"/>
        </w:numPr>
        <w:spacing w:after="200" w:line="276" w:lineRule="auto"/>
        <w:jc w:val="both"/>
        <w:rPr>
          <w:sz w:val="24"/>
          <w:szCs w:val="24"/>
        </w:rPr>
      </w:pPr>
      <w:r w:rsidRPr="00DD1125">
        <w:rPr>
          <w:sz w:val="24"/>
          <w:szCs w:val="24"/>
        </w:rPr>
        <w:lastRenderedPageBreak/>
        <w:t>Format obrazu: 16:9</w:t>
      </w:r>
      <w:r w:rsidR="002036AE">
        <w:rPr>
          <w:sz w:val="24"/>
          <w:szCs w:val="24"/>
        </w:rPr>
        <w:t>,</w:t>
      </w:r>
    </w:p>
    <w:p w:rsidR="00DD1125" w:rsidRPr="00DD1125" w:rsidRDefault="00DD1125" w:rsidP="00286ED0">
      <w:pPr>
        <w:pStyle w:val="Akapitzlist"/>
        <w:numPr>
          <w:ilvl w:val="0"/>
          <w:numId w:val="50"/>
        </w:numPr>
        <w:spacing w:after="200" w:line="276" w:lineRule="auto"/>
        <w:jc w:val="both"/>
        <w:rPr>
          <w:sz w:val="24"/>
          <w:szCs w:val="24"/>
        </w:rPr>
      </w:pPr>
      <w:r w:rsidRPr="00DD1125">
        <w:rPr>
          <w:sz w:val="24"/>
          <w:szCs w:val="24"/>
        </w:rPr>
        <w:t>Złącza: HDMI, VGA, DVI-D</w:t>
      </w:r>
      <w:r w:rsidR="002036AE">
        <w:rPr>
          <w:sz w:val="24"/>
          <w:szCs w:val="24"/>
        </w:rPr>
        <w:t>,</w:t>
      </w:r>
    </w:p>
    <w:p w:rsidR="00DD1125" w:rsidRPr="00DD1125" w:rsidRDefault="00DD1125" w:rsidP="00286ED0">
      <w:pPr>
        <w:pStyle w:val="Akapitzlist"/>
        <w:numPr>
          <w:ilvl w:val="0"/>
          <w:numId w:val="50"/>
        </w:numPr>
        <w:spacing w:after="200" w:line="276" w:lineRule="auto"/>
        <w:jc w:val="both"/>
        <w:rPr>
          <w:sz w:val="24"/>
          <w:szCs w:val="24"/>
        </w:rPr>
      </w:pPr>
      <w:r w:rsidRPr="00DD1125">
        <w:rPr>
          <w:sz w:val="24"/>
          <w:szCs w:val="24"/>
        </w:rPr>
        <w:t>Jasność: od 250 cd/m²</w:t>
      </w:r>
      <w:r w:rsidR="002036AE">
        <w:rPr>
          <w:sz w:val="24"/>
          <w:szCs w:val="24"/>
        </w:rPr>
        <w:t>,</w:t>
      </w:r>
    </w:p>
    <w:p w:rsidR="00DD1125" w:rsidRPr="00DD1125" w:rsidRDefault="00DD1125" w:rsidP="00286ED0">
      <w:pPr>
        <w:pStyle w:val="Akapitzlist"/>
        <w:numPr>
          <w:ilvl w:val="0"/>
          <w:numId w:val="50"/>
        </w:numPr>
        <w:spacing w:after="200" w:line="276" w:lineRule="auto"/>
        <w:jc w:val="both"/>
        <w:rPr>
          <w:sz w:val="24"/>
          <w:szCs w:val="24"/>
        </w:rPr>
      </w:pPr>
      <w:r w:rsidRPr="00DD1125">
        <w:rPr>
          <w:sz w:val="24"/>
          <w:szCs w:val="24"/>
        </w:rPr>
        <w:t>Regulacja wysokości: tak</w:t>
      </w:r>
      <w:r w:rsidR="002036AE">
        <w:rPr>
          <w:sz w:val="24"/>
          <w:szCs w:val="24"/>
        </w:rPr>
        <w:t>,</w:t>
      </w:r>
    </w:p>
    <w:p w:rsidR="00DD1125" w:rsidRPr="00DD1125" w:rsidRDefault="00DD1125" w:rsidP="00286ED0">
      <w:pPr>
        <w:pStyle w:val="Akapitzlist"/>
        <w:numPr>
          <w:ilvl w:val="0"/>
          <w:numId w:val="50"/>
        </w:numPr>
        <w:spacing w:after="200" w:line="276" w:lineRule="auto"/>
        <w:jc w:val="both"/>
        <w:rPr>
          <w:sz w:val="24"/>
          <w:szCs w:val="24"/>
        </w:rPr>
      </w:pPr>
      <w:r w:rsidRPr="00DD1125">
        <w:rPr>
          <w:sz w:val="24"/>
          <w:szCs w:val="24"/>
        </w:rPr>
        <w:t>Dołączone akcesoria: kabel HDMI, kabel zasilający</w:t>
      </w:r>
      <w:r w:rsidR="002036AE">
        <w:rPr>
          <w:sz w:val="24"/>
          <w:szCs w:val="24"/>
        </w:rPr>
        <w:t>.</w:t>
      </w:r>
    </w:p>
    <w:p w:rsidR="00F345DD" w:rsidRPr="00820D05" w:rsidRDefault="00F345DD" w:rsidP="00F345DD">
      <w:pPr>
        <w:pStyle w:val="Akapitzlist"/>
        <w:ind w:left="0"/>
        <w:rPr>
          <w:sz w:val="24"/>
          <w:szCs w:val="24"/>
        </w:rPr>
      </w:pPr>
    </w:p>
    <w:p w:rsidR="00412880" w:rsidRPr="00820D05" w:rsidRDefault="00412880" w:rsidP="00182DE3">
      <w:pPr>
        <w:jc w:val="both"/>
        <w:rPr>
          <w:sz w:val="24"/>
          <w:szCs w:val="24"/>
          <w:u w:val="single"/>
        </w:rPr>
      </w:pPr>
    </w:p>
    <w:p w:rsidR="00412880" w:rsidRPr="00820D05" w:rsidRDefault="00412880" w:rsidP="00182DE3">
      <w:pPr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Dostawca dołączy do oferty specyfikację techniczną zaoferowanego asortymentu. Każde urządzenie na fakturze vat winno być wyszczególnione w osobnej pozycji. Dokumentem niezbędnym do wystawienia faktury vat jest protokół odbioru towaru.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</w:p>
    <w:p w:rsidR="00182DE3" w:rsidRPr="00820D05" w:rsidRDefault="00182DE3" w:rsidP="00182DE3">
      <w:pPr>
        <w:jc w:val="both"/>
        <w:rPr>
          <w:sz w:val="24"/>
          <w:szCs w:val="24"/>
        </w:rPr>
      </w:pPr>
    </w:p>
    <w:p w:rsidR="00412880" w:rsidRPr="00820D05" w:rsidRDefault="00412880" w:rsidP="00412880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</w:t>
      </w:r>
      <w:r w:rsidR="00207B31">
        <w:rPr>
          <w:sz w:val="24"/>
          <w:szCs w:val="24"/>
        </w:rPr>
        <w:t>rmin realizacji zamówienia – do</w:t>
      </w:r>
      <w:r w:rsidRPr="00820D05">
        <w:rPr>
          <w:sz w:val="24"/>
          <w:szCs w:val="24"/>
        </w:rPr>
        <w:t xml:space="preserve"> </w:t>
      </w:r>
      <w:r w:rsidR="00207B31">
        <w:rPr>
          <w:sz w:val="24"/>
          <w:szCs w:val="24"/>
        </w:rPr>
        <w:t>14 dni</w:t>
      </w:r>
      <w:r w:rsidRPr="00820D05">
        <w:rPr>
          <w:sz w:val="24"/>
          <w:szCs w:val="24"/>
        </w:rPr>
        <w:t xml:space="preserve"> po złożeniu zamówienia.</w:t>
      </w:r>
    </w:p>
    <w:p w:rsidR="00412880" w:rsidRPr="00820D05" w:rsidRDefault="00412880" w:rsidP="00412880">
      <w:pPr>
        <w:ind w:left="720"/>
        <w:jc w:val="both"/>
        <w:rPr>
          <w:sz w:val="24"/>
          <w:szCs w:val="24"/>
        </w:rPr>
      </w:pPr>
    </w:p>
    <w:p w:rsidR="00667928" w:rsidRPr="00820D05" w:rsidRDefault="00182DE3" w:rsidP="00667928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Termin związania oferty – 14 dni.</w:t>
      </w:r>
    </w:p>
    <w:p w:rsidR="00667928" w:rsidRPr="00820D05" w:rsidRDefault="00667928" w:rsidP="00667928">
      <w:pPr>
        <w:pStyle w:val="Akapitzlist"/>
        <w:rPr>
          <w:sz w:val="24"/>
          <w:szCs w:val="24"/>
        </w:rPr>
      </w:pPr>
    </w:p>
    <w:p w:rsidR="00667928" w:rsidRPr="00820D05" w:rsidRDefault="00667928" w:rsidP="00F345DD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dopuszcza możliwość składania ofert częściowych na poszczególne zadania.</w:t>
      </w:r>
    </w:p>
    <w:p w:rsidR="004A7322" w:rsidRPr="00820D05" w:rsidRDefault="004A7322" w:rsidP="004A7322">
      <w:pPr>
        <w:pStyle w:val="Akapitzlist"/>
        <w:rPr>
          <w:sz w:val="24"/>
          <w:szCs w:val="24"/>
        </w:rPr>
      </w:pPr>
    </w:p>
    <w:p w:rsidR="004A7322" w:rsidRPr="00820D05" w:rsidRDefault="004A7322" w:rsidP="004A7322">
      <w:pPr>
        <w:pStyle w:val="Akapitzlist"/>
        <w:numPr>
          <w:ilvl w:val="0"/>
          <w:numId w:val="1"/>
        </w:numPr>
        <w:rPr>
          <w:sz w:val="24"/>
          <w:szCs w:val="24"/>
        </w:rPr>
      </w:pPr>
      <w:r w:rsidRPr="00820D05">
        <w:rPr>
          <w:sz w:val="24"/>
          <w:szCs w:val="24"/>
        </w:rPr>
        <w:t>Minimalny okres gwarancji na sprzęt komputerowy wynosi 24 miesiące. Oferty nie spełniające tego warunku, zostaną odrzucone.</w:t>
      </w:r>
    </w:p>
    <w:p w:rsidR="00182DE3" w:rsidRPr="00820D05" w:rsidRDefault="00182DE3" w:rsidP="00182DE3">
      <w:pPr>
        <w:jc w:val="both"/>
        <w:rPr>
          <w:sz w:val="24"/>
          <w:szCs w:val="24"/>
        </w:rPr>
      </w:pPr>
    </w:p>
    <w:p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Oferty wg wzoru stanowiącego zał. nr 1 powinny zawierać proponowaną cenę </w:t>
      </w:r>
      <w:r w:rsidR="00286ED0">
        <w:rPr>
          <w:sz w:val="24"/>
          <w:szCs w:val="24"/>
        </w:rPr>
        <w:br/>
      </w:r>
      <w:r w:rsidRPr="00820D05">
        <w:rPr>
          <w:sz w:val="24"/>
          <w:szCs w:val="24"/>
        </w:rPr>
        <w:t>na wszystkie elementy zamówienia ujęte w opisie.</w:t>
      </w:r>
    </w:p>
    <w:p w:rsidR="007A35B4" w:rsidRPr="00820D05" w:rsidRDefault="007A35B4" w:rsidP="007A35B4">
      <w:pPr>
        <w:pStyle w:val="Akapitzlist"/>
        <w:rPr>
          <w:sz w:val="24"/>
          <w:szCs w:val="24"/>
          <w:highlight w:val="yellow"/>
        </w:rPr>
      </w:pPr>
    </w:p>
    <w:p w:rsidR="007A35B4" w:rsidRPr="00820D05" w:rsidRDefault="00182DE3" w:rsidP="007A35B4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 podpisaniem umowy Wykonawca dostarczy oświadczenie (</w:t>
      </w:r>
      <w:r w:rsidR="007A35B4" w:rsidRPr="00820D05">
        <w:rPr>
          <w:b/>
          <w:sz w:val="24"/>
          <w:szCs w:val="24"/>
        </w:rPr>
        <w:t xml:space="preserve">zgodnie ze wzorem </w:t>
      </w:r>
      <w:r w:rsidRPr="00820D05">
        <w:rPr>
          <w:b/>
          <w:sz w:val="24"/>
          <w:szCs w:val="24"/>
        </w:rPr>
        <w:t>załączniki nr 3</w:t>
      </w:r>
      <w:r w:rsidRPr="00820D05">
        <w:rPr>
          <w:sz w:val="24"/>
          <w:szCs w:val="24"/>
        </w:rPr>
        <w:t xml:space="preserve">), </w:t>
      </w:r>
      <w:r w:rsidR="007A35B4" w:rsidRPr="00820D05">
        <w:rPr>
          <w:spacing w:val="-2"/>
          <w:sz w:val="24"/>
          <w:szCs w:val="24"/>
        </w:rPr>
        <w:t>o spełnieniu warunków udziału w postępowaniu.</w:t>
      </w:r>
    </w:p>
    <w:p w:rsidR="00182DE3" w:rsidRPr="00820D05" w:rsidRDefault="007A35B4" w:rsidP="007A35B4">
      <w:pPr>
        <w:jc w:val="both"/>
        <w:rPr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 </w:t>
      </w:r>
    </w:p>
    <w:p w:rsidR="00182DE3" w:rsidRPr="00820D05" w:rsidRDefault="00182DE3" w:rsidP="00182DE3">
      <w:pPr>
        <w:numPr>
          <w:ilvl w:val="0"/>
          <w:numId w:val="1"/>
        </w:num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Cenę za wykonanie zamówienia Dostawca określi w złotych z dokładnością do dwóch miejsc po przecinku na wszystkie elementy zamówienia. Zamawiający w celu ustalenia, czy oferta zawiera rażąco niską cenę w stosunku do przedmiotu zamówienia, może zwrócić się do Wykonawcy o udzielenie w określonym terminie wyjaśnień dotyczących elementów oferty mających wpływ na wysokość ceny. Zastosowanie przez wykonawcę stawki podatku VAT od towarów i usług niezgodnego z przepisami ustawy o podatku od towarów i usług oraz podatku akcyzowego z 11.03.2004 r. (Dz.U. 2004 Nr 54 poz. 535 z </w:t>
      </w:r>
      <w:proofErr w:type="spellStart"/>
      <w:r w:rsidRPr="00820D05">
        <w:rPr>
          <w:sz w:val="24"/>
          <w:szCs w:val="24"/>
        </w:rPr>
        <w:t>póź</w:t>
      </w:r>
      <w:proofErr w:type="spellEnd"/>
      <w:r w:rsidRPr="00820D05">
        <w:rPr>
          <w:sz w:val="24"/>
          <w:szCs w:val="24"/>
        </w:rPr>
        <w:t xml:space="preserve">. zm.) spowoduje odrzucenie oferty. Cena powinna zawierać wszystkie koszty realizacji zamówienia </w:t>
      </w:r>
      <w:r w:rsidR="00286ED0">
        <w:rPr>
          <w:sz w:val="24"/>
          <w:szCs w:val="24"/>
        </w:rPr>
        <w:br/>
      </w:r>
      <w:r w:rsidRPr="00820D05">
        <w:rPr>
          <w:sz w:val="24"/>
          <w:szCs w:val="24"/>
        </w:rPr>
        <w:t xml:space="preserve">w tym koszt dostawy do siedziby Zamawiającego. </w:t>
      </w:r>
    </w:p>
    <w:p w:rsidR="00F04D2D" w:rsidRPr="00820D05" w:rsidRDefault="00F04D2D" w:rsidP="00182DE3">
      <w:pPr>
        <w:jc w:val="both"/>
        <w:rPr>
          <w:sz w:val="24"/>
          <w:szCs w:val="24"/>
        </w:rPr>
      </w:pPr>
    </w:p>
    <w:p w:rsidR="00182DE3" w:rsidRPr="00820D05" w:rsidRDefault="00182DE3" w:rsidP="00CF68CA">
      <w:pPr>
        <w:numPr>
          <w:ilvl w:val="0"/>
          <w:numId w:val="2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Jedynym kryterium wyboru oferty jest cena brutto. Za najkorzystniejszą ofertę uznana zostanie ważna oferta z najniższą ceną.</w:t>
      </w:r>
    </w:p>
    <w:p w:rsidR="0071707C" w:rsidRPr="00820D05" w:rsidRDefault="0071707C" w:rsidP="00944DC8">
      <w:pPr>
        <w:jc w:val="both"/>
        <w:rPr>
          <w:sz w:val="24"/>
          <w:szCs w:val="24"/>
          <w:u w:val="single"/>
        </w:rPr>
      </w:pPr>
    </w:p>
    <w:p w:rsidR="0063067D" w:rsidRPr="00820D05" w:rsidRDefault="005C1EAD" w:rsidP="007A35B4">
      <w:pPr>
        <w:numPr>
          <w:ilvl w:val="0"/>
          <w:numId w:val="1"/>
        </w:numPr>
        <w:spacing w:after="240" w:line="276" w:lineRule="auto"/>
        <w:ind w:hanging="436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Z wykonawcą, którego oferta zostanie uznana za najkorzystniejszą zostanie podpisana umowa wg wzoru załącznika nr </w:t>
      </w:r>
      <w:r w:rsidR="00596C12" w:rsidRPr="00820D05">
        <w:rPr>
          <w:sz w:val="24"/>
          <w:szCs w:val="24"/>
        </w:rPr>
        <w:t>2</w:t>
      </w:r>
      <w:r w:rsidR="0063067D" w:rsidRPr="00820D05">
        <w:rPr>
          <w:sz w:val="24"/>
          <w:szCs w:val="24"/>
        </w:rPr>
        <w:t xml:space="preserve"> do ogłoszenia</w:t>
      </w:r>
      <w:r w:rsidR="00DC0656" w:rsidRPr="00820D05">
        <w:rPr>
          <w:sz w:val="24"/>
          <w:szCs w:val="24"/>
        </w:rPr>
        <w:t xml:space="preserve"> (dotyczy zamówienia na kwotę powyżej 15000,00 zł. netto) lub zostanie wysłane pisemne zamówienie na dostawę (kwota poniżej 15000,00 zł. netto)</w:t>
      </w:r>
      <w:r w:rsidR="0063067D" w:rsidRPr="00820D05">
        <w:rPr>
          <w:sz w:val="24"/>
          <w:szCs w:val="24"/>
        </w:rPr>
        <w:t xml:space="preserve">. </w:t>
      </w:r>
    </w:p>
    <w:p w:rsidR="008C28B7" w:rsidRPr="00820D05" w:rsidRDefault="008C28B7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Zamawiający zastrzega sobie prawo unieważnienia postępowania bez podania przyczyny</w:t>
      </w:r>
      <w:r w:rsidR="00B11D35" w:rsidRPr="00820D05">
        <w:rPr>
          <w:sz w:val="24"/>
          <w:szCs w:val="24"/>
        </w:rPr>
        <w:t>. Od tej decyzji nie przysługują środki odwoławcze.</w:t>
      </w:r>
    </w:p>
    <w:p w:rsidR="00B11D35" w:rsidRPr="00820D05" w:rsidRDefault="00B11D35" w:rsidP="00194476">
      <w:pPr>
        <w:pStyle w:val="Akapitzlist"/>
        <w:ind w:left="0" w:hanging="425"/>
        <w:rPr>
          <w:sz w:val="24"/>
          <w:szCs w:val="24"/>
        </w:rPr>
      </w:pPr>
    </w:p>
    <w:p w:rsidR="00DB6226" w:rsidRPr="00820D05" w:rsidRDefault="00B11D35" w:rsidP="00194476">
      <w:pPr>
        <w:pStyle w:val="Nagwek7"/>
        <w:numPr>
          <w:ilvl w:val="0"/>
          <w:numId w:val="1"/>
        </w:numPr>
        <w:spacing w:before="0" w:after="0" w:line="276" w:lineRule="auto"/>
        <w:ind w:hanging="425"/>
        <w:jc w:val="both"/>
      </w:pPr>
      <w:r w:rsidRPr="00820D05">
        <w:t>Miejsce oraz termin składania i otwarcia ofert:</w:t>
      </w:r>
      <w:r w:rsidRPr="00820D05">
        <w:rPr>
          <w:color w:val="000000"/>
        </w:rPr>
        <w:t xml:space="preserve"> </w:t>
      </w:r>
    </w:p>
    <w:p w:rsidR="00B11D35" w:rsidRPr="00820D05" w:rsidRDefault="00DB6226" w:rsidP="00194476">
      <w:pPr>
        <w:pStyle w:val="Nagwek7"/>
        <w:spacing w:before="0" w:after="0" w:line="276" w:lineRule="auto"/>
        <w:ind w:left="720" w:hanging="12"/>
        <w:jc w:val="both"/>
      </w:pPr>
      <w:r w:rsidRPr="00820D05">
        <w:lastRenderedPageBreak/>
        <w:t>O</w:t>
      </w:r>
      <w:r w:rsidR="00B11D35" w:rsidRPr="00820D05">
        <w:t xml:space="preserve">ferty należy składać w zamkniętych kopertach z dopiskiem: „Oferta cenowa na </w:t>
      </w:r>
      <w:r w:rsidR="00EA2C2A" w:rsidRPr="00820D05">
        <w:t xml:space="preserve">dostawę komputerów z oprogramowaniem i urządzeniami peryferyjnymi </w:t>
      </w:r>
      <w:r w:rsidR="004D1849" w:rsidRPr="00D90758">
        <w:t>202</w:t>
      </w:r>
      <w:r w:rsidR="00E3359B" w:rsidRPr="00D90758">
        <w:t>1</w:t>
      </w:r>
      <w:r w:rsidR="005C1EAD" w:rsidRPr="00D90758">
        <w:t>/</w:t>
      </w:r>
      <w:r w:rsidR="00B40BF7" w:rsidRPr="00D90758">
        <w:t>1</w:t>
      </w:r>
      <w:r w:rsidR="005C1EAD" w:rsidRPr="00D90758">
        <w:t>30000/</w:t>
      </w:r>
      <w:r w:rsidR="00D90758" w:rsidRPr="00D90758">
        <w:t>24</w:t>
      </w:r>
      <w:r w:rsidR="00B11D35" w:rsidRPr="00820D05">
        <w:t>”</w:t>
      </w:r>
      <w:r w:rsidR="00191A90" w:rsidRPr="00820D05">
        <w:t xml:space="preserve"> </w:t>
      </w:r>
      <w:r w:rsidR="00B11D35" w:rsidRPr="00820D05">
        <w:t xml:space="preserve">do </w:t>
      </w:r>
      <w:r w:rsidR="00207B31">
        <w:t>0</w:t>
      </w:r>
      <w:r w:rsidR="00A229E4">
        <w:t>7</w:t>
      </w:r>
      <w:r w:rsidR="00D61036">
        <w:t>.0</w:t>
      </w:r>
      <w:r w:rsidR="00207B31">
        <w:t>7</w:t>
      </w:r>
      <w:r w:rsidR="00CF09A6" w:rsidRPr="00820D05">
        <w:t>.2021</w:t>
      </w:r>
      <w:r w:rsidR="00B11D35" w:rsidRPr="00820D05">
        <w:t xml:space="preserve"> roku w </w:t>
      </w:r>
      <w:r w:rsidR="00511B87" w:rsidRPr="00820D05">
        <w:t>skrzynce podawczej</w:t>
      </w:r>
      <w:r w:rsidR="00B11D35" w:rsidRPr="00820D05">
        <w:t xml:space="preserve"> Instytutu </w:t>
      </w:r>
      <w:r w:rsidR="00511B87" w:rsidRPr="00820D05">
        <w:t>portiernia budynku A</w:t>
      </w:r>
      <w:r w:rsidR="0098456C" w:rsidRPr="00820D05">
        <w:t>,</w:t>
      </w:r>
      <w:r w:rsidR="00511B87" w:rsidRPr="00820D05">
        <w:t xml:space="preserve"> </w:t>
      </w:r>
      <w:r w:rsidR="00B11D35" w:rsidRPr="00820D05">
        <w:t>do godz. 1</w:t>
      </w:r>
      <w:r w:rsidR="00511B87" w:rsidRPr="00820D05">
        <w:t>4</w:t>
      </w:r>
      <w:r w:rsidR="00B11D35" w:rsidRPr="00820D05">
        <w:rPr>
          <w:vertAlign w:val="superscript"/>
        </w:rPr>
        <w:t>00</w:t>
      </w:r>
      <w:r w:rsidR="00B11D35" w:rsidRPr="00820D05">
        <w:t xml:space="preserve"> lub przesłać pocztą elektroniczną na adres: </w:t>
      </w:r>
      <w:hyperlink r:id="rId8" w:history="1">
        <w:r w:rsidR="00E6263A" w:rsidRPr="00820D05">
          <w:rPr>
            <w:rStyle w:val="Hipercze"/>
          </w:rPr>
          <w:t>idadmin@man.poznan.pl</w:t>
        </w:r>
      </w:hyperlink>
      <w:r w:rsidR="00881588" w:rsidRPr="00820D05">
        <w:t>.</w:t>
      </w:r>
    </w:p>
    <w:p w:rsidR="00B11D35" w:rsidRPr="00820D05" w:rsidRDefault="00B11D35" w:rsidP="00194476">
      <w:pPr>
        <w:ind w:hanging="425"/>
      </w:pPr>
    </w:p>
    <w:p w:rsidR="004D588A" w:rsidRPr="00820D05" w:rsidRDefault="00B11D35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Wynik postępowania zostanie ogłoszony na stronie internetowej Zamawiającego: </w:t>
      </w:r>
      <w:hyperlink r:id="rId9" w:history="1">
        <w:r w:rsidR="004056D9" w:rsidRPr="00820D05">
          <w:rPr>
            <w:rStyle w:val="Hipercze"/>
            <w:sz w:val="24"/>
            <w:szCs w:val="24"/>
          </w:rPr>
          <w:t>www.idpan.poznan.pl/bip</w:t>
        </w:r>
      </w:hyperlink>
      <w:r w:rsidR="004056D9" w:rsidRPr="00820D05">
        <w:rPr>
          <w:rStyle w:val="Hipercze"/>
          <w:sz w:val="24"/>
          <w:szCs w:val="24"/>
          <w:u w:val="none"/>
        </w:rPr>
        <w:t>.</w:t>
      </w:r>
    </w:p>
    <w:p w:rsidR="0033631B" w:rsidRPr="00820D05" w:rsidRDefault="0033631B" w:rsidP="00194476">
      <w:pPr>
        <w:pStyle w:val="Akapitzlist"/>
        <w:ind w:left="0" w:hanging="425"/>
        <w:rPr>
          <w:sz w:val="24"/>
          <w:szCs w:val="24"/>
        </w:rPr>
      </w:pPr>
    </w:p>
    <w:p w:rsidR="00881588" w:rsidRPr="00820D05" w:rsidRDefault="009B15B8" w:rsidP="00194476">
      <w:pPr>
        <w:pStyle w:val="Akapitzlist"/>
        <w:numPr>
          <w:ilvl w:val="0"/>
          <w:numId w:val="1"/>
        </w:numPr>
        <w:ind w:left="709" w:hanging="425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Osobą</w:t>
      </w:r>
      <w:r w:rsidR="00B11D35" w:rsidRPr="00820D05">
        <w:rPr>
          <w:sz w:val="24"/>
          <w:szCs w:val="24"/>
        </w:rPr>
        <w:t xml:space="preserve"> do k</w:t>
      </w:r>
      <w:r w:rsidRPr="00820D05">
        <w:rPr>
          <w:sz w:val="24"/>
          <w:szCs w:val="24"/>
        </w:rPr>
        <w:t>ontaktu w sprawie zamówienia pod w</w:t>
      </w:r>
      <w:r w:rsidR="00B02262" w:rsidRPr="00820D05">
        <w:rPr>
          <w:sz w:val="24"/>
          <w:szCs w:val="24"/>
        </w:rPr>
        <w:t xml:space="preserve">zględem formalno-proceduralnym </w:t>
      </w:r>
      <w:r w:rsidRPr="00820D05">
        <w:rPr>
          <w:sz w:val="24"/>
          <w:szCs w:val="24"/>
        </w:rPr>
        <w:t xml:space="preserve"> jest </w:t>
      </w:r>
      <w:r w:rsidR="00EA2C2A" w:rsidRPr="00820D05">
        <w:rPr>
          <w:sz w:val="24"/>
          <w:szCs w:val="24"/>
        </w:rPr>
        <w:t>Wiesław Płócieniak</w:t>
      </w:r>
      <w:r w:rsidR="005C1EAD" w:rsidRPr="00820D05">
        <w:rPr>
          <w:sz w:val="24"/>
          <w:szCs w:val="24"/>
        </w:rPr>
        <w:t xml:space="preserve"> tel. </w:t>
      </w:r>
      <w:r w:rsidR="00EA2C2A" w:rsidRPr="00820D05">
        <w:rPr>
          <w:sz w:val="24"/>
          <w:szCs w:val="24"/>
        </w:rPr>
        <w:t>601 857 261</w:t>
      </w:r>
      <w:r w:rsidRPr="00820D05">
        <w:rPr>
          <w:sz w:val="24"/>
          <w:szCs w:val="24"/>
        </w:rPr>
        <w:t xml:space="preserve">; e-mail: </w:t>
      </w:r>
      <w:hyperlink r:id="rId10" w:history="1">
        <w:r w:rsidR="00735508" w:rsidRPr="00820D05">
          <w:rPr>
            <w:rStyle w:val="Hipercze"/>
            <w:sz w:val="24"/>
            <w:szCs w:val="24"/>
          </w:rPr>
          <w:t>idadmin</w:t>
        </w:r>
      </w:hyperlink>
      <w:r w:rsidR="005C1EAD" w:rsidRPr="00820D05">
        <w:rPr>
          <w:rStyle w:val="Hipercze"/>
          <w:sz w:val="24"/>
          <w:szCs w:val="24"/>
        </w:rPr>
        <w:t>@man.poznan.pl</w:t>
      </w:r>
      <w:r w:rsidRPr="00820D05">
        <w:rPr>
          <w:sz w:val="24"/>
          <w:szCs w:val="24"/>
        </w:rPr>
        <w:t xml:space="preserve"> </w:t>
      </w:r>
      <w:r w:rsidR="00286ED0">
        <w:rPr>
          <w:sz w:val="24"/>
          <w:szCs w:val="24"/>
        </w:rPr>
        <w:br/>
      </w:r>
      <w:r w:rsidR="00EF4B7B" w:rsidRPr="00820D05">
        <w:rPr>
          <w:sz w:val="24"/>
          <w:szCs w:val="24"/>
        </w:rPr>
        <w:t xml:space="preserve">w </w:t>
      </w:r>
      <w:r w:rsidRPr="00820D05">
        <w:rPr>
          <w:sz w:val="24"/>
          <w:szCs w:val="24"/>
        </w:rPr>
        <w:t>godzinach od 7</w:t>
      </w:r>
      <w:r w:rsidRPr="00820D05">
        <w:rPr>
          <w:sz w:val="24"/>
          <w:szCs w:val="24"/>
          <w:vertAlign w:val="superscript"/>
        </w:rPr>
        <w:t>30</w:t>
      </w:r>
      <w:r w:rsidR="00735508" w:rsidRPr="00820D05">
        <w:rPr>
          <w:sz w:val="24"/>
          <w:szCs w:val="24"/>
        </w:rPr>
        <w:t xml:space="preserve"> do </w:t>
      </w:r>
      <w:r w:rsidRPr="00820D05">
        <w:rPr>
          <w:sz w:val="24"/>
          <w:szCs w:val="24"/>
        </w:rPr>
        <w:t>15</w:t>
      </w:r>
      <w:r w:rsidRPr="00820D05">
        <w:rPr>
          <w:sz w:val="24"/>
          <w:szCs w:val="24"/>
          <w:vertAlign w:val="superscript"/>
        </w:rPr>
        <w:t>30</w:t>
      </w:r>
      <w:r w:rsidR="00852A97" w:rsidRPr="00820D05">
        <w:rPr>
          <w:sz w:val="24"/>
          <w:szCs w:val="24"/>
        </w:rPr>
        <w:t>.</w:t>
      </w:r>
    </w:p>
    <w:p w:rsidR="00CF09A6" w:rsidRPr="00820D05" w:rsidRDefault="00CF09A6" w:rsidP="00CF09A6">
      <w:pPr>
        <w:pStyle w:val="Akapitzlist"/>
        <w:rPr>
          <w:sz w:val="24"/>
          <w:szCs w:val="24"/>
        </w:rPr>
      </w:pPr>
    </w:p>
    <w:p w:rsidR="00CF09A6" w:rsidRPr="00820D05" w:rsidRDefault="00CF09A6" w:rsidP="00CF09A6">
      <w:pPr>
        <w:jc w:val="both"/>
        <w:rPr>
          <w:sz w:val="24"/>
          <w:szCs w:val="24"/>
        </w:rPr>
      </w:pPr>
    </w:p>
    <w:p w:rsidR="00CF09A6" w:rsidRPr="00820D05" w:rsidRDefault="00CF09A6" w:rsidP="00CF09A6">
      <w:pPr>
        <w:jc w:val="both"/>
        <w:rPr>
          <w:sz w:val="24"/>
          <w:szCs w:val="24"/>
        </w:rPr>
      </w:pPr>
    </w:p>
    <w:p w:rsidR="00CF09A6" w:rsidRDefault="00CF09A6" w:rsidP="00CF09A6">
      <w:pPr>
        <w:jc w:val="both"/>
        <w:rPr>
          <w:sz w:val="24"/>
          <w:szCs w:val="24"/>
        </w:rPr>
      </w:pPr>
    </w:p>
    <w:p w:rsidR="00F24D40" w:rsidRPr="00820D05" w:rsidRDefault="00F24D40" w:rsidP="00CF09A6">
      <w:pPr>
        <w:jc w:val="both"/>
        <w:rPr>
          <w:sz w:val="24"/>
          <w:szCs w:val="24"/>
        </w:rPr>
      </w:pPr>
    </w:p>
    <w:tbl>
      <w:tblPr>
        <w:tblW w:w="0" w:type="auto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16"/>
      </w:tblGrid>
      <w:tr w:rsidR="00881588" w:rsidRPr="00820D05" w:rsidTr="0088158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81588" w:rsidRPr="00820D05" w:rsidRDefault="00881588" w:rsidP="009B15B8">
            <w:pPr>
              <w:rPr>
                <w:sz w:val="24"/>
                <w:szCs w:val="24"/>
              </w:rPr>
            </w:pPr>
          </w:p>
        </w:tc>
      </w:tr>
    </w:tbl>
    <w:p w:rsidR="008162DC" w:rsidRPr="00820D05" w:rsidRDefault="008162DC" w:rsidP="008162DC">
      <w:pPr>
        <w:jc w:val="both"/>
      </w:pPr>
      <w:r w:rsidRPr="00820D05">
        <w:t>Załączniki:</w:t>
      </w:r>
    </w:p>
    <w:p w:rsidR="008162DC" w:rsidRPr="00820D05" w:rsidRDefault="008162DC" w:rsidP="008162DC">
      <w:pPr>
        <w:jc w:val="both"/>
      </w:pPr>
      <w:r w:rsidRPr="00820D05">
        <w:t>Nr 1 wzór oferty,</w:t>
      </w:r>
    </w:p>
    <w:p w:rsidR="007F3F81" w:rsidRPr="00820D05" w:rsidRDefault="008162DC" w:rsidP="008162DC">
      <w:pPr>
        <w:jc w:val="both"/>
      </w:pPr>
      <w:r w:rsidRPr="00820D05">
        <w:t>Nr 2 wzór umowy</w:t>
      </w:r>
      <w:r w:rsidR="00D57566" w:rsidRPr="00820D05">
        <w:tab/>
      </w:r>
      <w:r w:rsidR="00D57566" w:rsidRPr="00820D05">
        <w:tab/>
      </w:r>
      <w:r w:rsidR="000A4CB9" w:rsidRPr="00820D05">
        <w:tab/>
        <w:t xml:space="preserve">       </w:t>
      </w:r>
    </w:p>
    <w:p w:rsidR="007F3F81" w:rsidRPr="00820D05" w:rsidRDefault="007F3F81" w:rsidP="00FE640C">
      <w:pPr>
        <w:jc w:val="both"/>
      </w:pPr>
      <w:r w:rsidRPr="00820D05">
        <w:t>Nr 3 wzór oświadczenia</w:t>
      </w:r>
    </w:p>
    <w:p w:rsidR="00344F4D" w:rsidRPr="00820D05" w:rsidRDefault="00AE36B0" w:rsidP="00D57566">
      <w:pPr>
        <w:jc w:val="both"/>
        <w:rPr>
          <w:szCs w:val="24"/>
        </w:rPr>
      </w:pPr>
      <w:r w:rsidRPr="00820D05">
        <w:rPr>
          <w:szCs w:val="24"/>
        </w:rPr>
        <w:t>Nr 4 klauzula RODO</w:t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  <w:r w:rsidR="00466224" w:rsidRPr="00820D05">
        <w:rPr>
          <w:sz w:val="24"/>
          <w:szCs w:val="24"/>
        </w:rPr>
        <w:tab/>
      </w: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CF09A6" w:rsidRPr="00820D05" w:rsidRDefault="00CF09A6" w:rsidP="00A00CEA">
      <w:pPr>
        <w:ind w:left="2124" w:firstLine="708"/>
        <w:jc w:val="center"/>
        <w:rPr>
          <w:sz w:val="24"/>
          <w:szCs w:val="24"/>
        </w:rPr>
      </w:pPr>
    </w:p>
    <w:p w:rsidR="00A00CEA" w:rsidRPr="00820D05" w:rsidRDefault="00A00CEA" w:rsidP="00A00CEA">
      <w:pPr>
        <w:ind w:left="2124" w:firstLine="708"/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Dyrektor Instytutu Dendrologii </w:t>
      </w:r>
    </w:p>
    <w:p w:rsidR="00A00CEA" w:rsidRPr="00820D05" w:rsidRDefault="00A00CEA" w:rsidP="00A00CEA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                                                    Polskiej Akademii Nauk</w:t>
      </w:r>
    </w:p>
    <w:p w:rsidR="0098456C" w:rsidRPr="00820D05" w:rsidRDefault="0098456C" w:rsidP="00A00CEA">
      <w:pPr>
        <w:jc w:val="center"/>
        <w:rPr>
          <w:sz w:val="24"/>
          <w:szCs w:val="24"/>
        </w:rPr>
      </w:pPr>
    </w:p>
    <w:p w:rsidR="0098456C" w:rsidRPr="00820D05" w:rsidRDefault="0098456C" w:rsidP="00A00CEA">
      <w:pPr>
        <w:jc w:val="center"/>
        <w:rPr>
          <w:sz w:val="24"/>
          <w:szCs w:val="24"/>
        </w:rPr>
      </w:pPr>
    </w:p>
    <w:p w:rsidR="00344F4D" w:rsidRPr="00820D05" w:rsidRDefault="00A00CEA" w:rsidP="003E0264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 xml:space="preserve">                                                  </w:t>
      </w:r>
      <w:r w:rsidR="007C6C05" w:rsidRPr="00820D05">
        <w:rPr>
          <w:sz w:val="24"/>
          <w:szCs w:val="24"/>
        </w:rPr>
        <w:t>Prof.</w:t>
      </w:r>
      <w:r w:rsidRPr="00820D05">
        <w:rPr>
          <w:sz w:val="24"/>
          <w:szCs w:val="24"/>
        </w:rPr>
        <w:t xml:space="preserve"> </w:t>
      </w:r>
      <w:r w:rsidR="00294EB1" w:rsidRPr="00820D05">
        <w:rPr>
          <w:sz w:val="24"/>
          <w:szCs w:val="24"/>
        </w:rPr>
        <w:t>dr</w:t>
      </w:r>
      <w:r w:rsidRPr="00820D05">
        <w:rPr>
          <w:sz w:val="24"/>
          <w:szCs w:val="24"/>
        </w:rPr>
        <w:t xml:space="preserve"> hab. </w:t>
      </w:r>
      <w:r w:rsidR="007C6C05" w:rsidRPr="00820D05">
        <w:rPr>
          <w:sz w:val="24"/>
          <w:szCs w:val="24"/>
        </w:rPr>
        <w:t xml:space="preserve">inż. </w:t>
      </w:r>
      <w:r w:rsidRPr="00820D05">
        <w:rPr>
          <w:sz w:val="24"/>
          <w:szCs w:val="24"/>
        </w:rPr>
        <w:t>Andrzej M. Jagodziński</w:t>
      </w: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CF09A6" w:rsidRPr="00820D05" w:rsidRDefault="00CF09A6" w:rsidP="003E0264">
      <w:pPr>
        <w:jc w:val="center"/>
        <w:rPr>
          <w:sz w:val="24"/>
          <w:szCs w:val="24"/>
        </w:rPr>
      </w:pPr>
    </w:p>
    <w:p w:rsidR="00B25636" w:rsidRPr="00820D05" w:rsidRDefault="003E0264" w:rsidP="004040AC">
      <w:pPr>
        <w:ind w:left="4956"/>
        <w:jc w:val="center"/>
      </w:pP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  <w:r w:rsidR="00965556" w:rsidRPr="00820D05">
        <w:rPr>
          <w:sz w:val="24"/>
          <w:szCs w:val="24"/>
        </w:rPr>
        <w:tab/>
      </w:r>
    </w:p>
    <w:p w:rsidR="00854402" w:rsidRPr="00820D05" w:rsidRDefault="00881588" w:rsidP="00FE640C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Kórnik,</w:t>
      </w:r>
      <w:r w:rsidR="001D6CEC" w:rsidRPr="00820D05">
        <w:rPr>
          <w:sz w:val="24"/>
          <w:szCs w:val="24"/>
        </w:rPr>
        <w:t xml:space="preserve"> </w:t>
      </w:r>
      <w:r w:rsidR="00FE449D">
        <w:rPr>
          <w:sz w:val="24"/>
          <w:szCs w:val="24"/>
        </w:rPr>
        <w:t>30</w:t>
      </w:r>
      <w:r w:rsidR="00D61036">
        <w:rPr>
          <w:sz w:val="24"/>
          <w:szCs w:val="24"/>
        </w:rPr>
        <w:t>.06</w:t>
      </w:r>
      <w:r w:rsidR="00CF09A6" w:rsidRPr="00820D05">
        <w:rPr>
          <w:sz w:val="24"/>
          <w:szCs w:val="24"/>
        </w:rPr>
        <w:t>.2021</w:t>
      </w:r>
      <w:r w:rsidR="00FE640C" w:rsidRPr="00820D05">
        <w:rPr>
          <w:sz w:val="24"/>
          <w:szCs w:val="24"/>
        </w:rPr>
        <w:t xml:space="preserve"> r.</w:t>
      </w:r>
    </w:p>
    <w:p w:rsidR="00981E20" w:rsidRPr="00820D05" w:rsidRDefault="00CD7CDD" w:rsidP="0098456C">
      <w:pPr>
        <w:ind w:firstLine="708"/>
        <w:jc w:val="right"/>
      </w:pPr>
      <w:r w:rsidRPr="00820D05">
        <w:br w:type="page"/>
      </w:r>
      <w:r w:rsidR="00981E20" w:rsidRPr="00820D05">
        <w:lastRenderedPageBreak/>
        <w:t>Zał. nr</w:t>
      </w:r>
      <w:r w:rsidR="008D3D8A" w:rsidRPr="00820D05">
        <w:t xml:space="preserve"> 1</w:t>
      </w:r>
    </w:p>
    <w:p w:rsidR="00854402" w:rsidRPr="00820D05" w:rsidRDefault="008162DC" w:rsidP="0098456C">
      <w:pPr>
        <w:jc w:val="right"/>
      </w:pPr>
      <w:r w:rsidRPr="00820D05">
        <w:t xml:space="preserve">do ogłoszenia o zamówienie z </w:t>
      </w:r>
      <w:r w:rsidR="00FE449D">
        <w:t>30</w:t>
      </w:r>
      <w:r w:rsidR="00D61036" w:rsidRPr="00D61036">
        <w:t xml:space="preserve">.06.2021 </w:t>
      </w:r>
      <w:r w:rsidRPr="00820D05">
        <w:t>r.</w:t>
      </w:r>
    </w:p>
    <w:p w:rsidR="00854402" w:rsidRPr="00820D05" w:rsidRDefault="00854402" w:rsidP="006A1642">
      <w:pPr>
        <w:jc w:val="center"/>
        <w:rPr>
          <w:sz w:val="24"/>
          <w:szCs w:val="24"/>
        </w:rPr>
      </w:pPr>
    </w:p>
    <w:p w:rsidR="006A1642" w:rsidRPr="00820D05" w:rsidRDefault="006A1642" w:rsidP="006A1642">
      <w:pPr>
        <w:jc w:val="center"/>
        <w:rPr>
          <w:sz w:val="24"/>
          <w:szCs w:val="24"/>
        </w:rPr>
      </w:pPr>
      <w:r w:rsidRPr="00820D05">
        <w:rPr>
          <w:sz w:val="24"/>
          <w:szCs w:val="24"/>
        </w:rPr>
        <w:t>Formularz oferty</w:t>
      </w:r>
    </w:p>
    <w:p w:rsidR="008162DC" w:rsidRPr="00820D05" w:rsidRDefault="008162DC" w:rsidP="00CF3D62">
      <w:pPr>
        <w:rPr>
          <w:sz w:val="24"/>
          <w:szCs w:val="24"/>
        </w:rPr>
      </w:pPr>
    </w:p>
    <w:p w:rsidR="00854402" w:rsidRPr="00820D05" w:rsidRDefault="00854402" w:rsidP="00981E20">
      <w:pPr>
        <w:jc w:val="right"/>
        <w:rPr>
          <w:sz w:val="24"/>
          <w:szCs w:val="24"/>
        </w:rPr>
      </w:pP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Nazwa oferenta: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Adres: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E-mail:</w:t>
      </w:r>
    </w:p>
    <w:p w:rsidR="00BE0023" w:rsidRPr="00820D05" w:rsidRDefault="00BE0023" w:rsidP="000E04BF">
      <w:pPr>
        <w:spacing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Telefon kontaktowy:</w:t>
      </w:r>
    </w:p>
    <w:p w:rsidR="002E34DA" w:rsidRPr="00820D05" w:rsidRDefault="002E34DA" w:rsidP="003D4297">
      <w:pPr>
        <w:jc w:val="both"/>
        <w:rPr>
          <w:sz w:val="24"/>
          <w:szCs w:val="24"/>
        </w:rPr>
      </w:pPr>
    </w:p>
    <w:p w:rsidR="0084200D" w:rsidRPr="00820D05" w:rsidRDefault="002C1724" w:rsidP="00120BAE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>Przedstawiam swoją ofertę dotyczącą</w:t>
      </w:r>
      <w:r w:rsidR="003D4297" w:rsidRPr="00820D05">
        <w:rPr>
          <w:sz w:val="24"/>
          <w:szCs w:val="24"/>
        </w:rPr>
        <w:t xml:space="preserve"> o</w:t>
      </w:r>
      <w:r w:rsidR="00C33B17" w:rsidRPr="00820D05">
        <w:rPr>
          <w:sz w:val="24"/>
          <w:szCs w:val="24"/>
        </w:rPr>
        <w:t>głoszenia o zamówieniu</w:t>
      </w:r>
      <w:r w:rsidR="0036592C" w:rsidRPr="00820D05">
        <w:rPr>
          <w:sz w:val="24"/>
          <w:szCs w:val="24"/>
        </w:rPr>
        <w:t xml:space="preserve"> na</w:t>
      </w:r>
      <w:r w:rsidR="00D57566" w:rsidRPr="00820D05">
        <w:rPr>
          <w:sz w:val="24"/>
          <w:szCs w:val="24"/>
        </w:rPr>
        <w:t xml:space="preserve"> </w:t>
      </w:r>
      <w:r w:rsidR="00120BAE" w:rsidRPr="00820D05">
        <w:rPr>
          <w:sz w:val="24"/>
          <w:szCs w:val="24"/>
        </w:rPr>
        <w:t>dostawę komputerów wraz z urządzeniami peryferyjnymi dla Instytutu Dendrologii Polskiej Akademii Nauk w Kórniku</w:t>
      </w:r>
      <w:r w:rsidR="007C29DC" w:rsidRPr="00820D05">
        <w:rPr>
          <w:sz w:val="24"/>
          <w:szCs w:val="24"/>
        </w:rPr>
        <w:t xml:space="preserve">. </w:t>
      </w:r>
    </w:p>
    <w:p w:rsidR="001B2BCE" w:rsidRPr="00820D05" w:rsidRDefault="001B2BCE" w:rsidP="00A15B72">
      <w:pPr>
        <w:tabs>
          <w:tab w:val="left" w:pos="1701"/>
        </w:tabs>
        <w:jc w:val="both"/>
        <w:rPr>
          <w:sz w:val="24"/>
          <w:szCs w:val="24"/>
        </w:rPr>
      </w:pPr>
    </w:p>
    <w:p w:rsidR="00CD5DF7" w:rsidRPr="00820D05" w:rsidRDefault="00CD5DF7" w:rsidP="00A15B72">
      <w:pPr>
        <w:tabs>
          <w:tab w:val="left" w:pos="1701"/>
        </w:tabs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Dla Zadania nr 1:</w:t>
      </w:r>
    </w:p>
    <w:p w:rsidR="001B2BCE" w:rsidRPr="00820D05" w:rsidRDefault="001B2BCE" w:rsidP="001B2BCE">
      <w:pPr>
        <w:spacing w:line="276" w:lineRule="auto"/>
        <w:jc w:val="both"/>
        <w:rPr>
          <w:sz w:val="24"/>
          <w:szCs w:val="24"/>
        </w:rPr>
      </w:pPr>
    </w:p>
    <w:p w:rsidR="007C29DC" w:rsidRPr="00735382" w:rsidRDefault="00CD5DF7" w:rsidP="007C29DC">
      <w:pPr>
        <w:tabs>
          <w:tab w:val="left" w:pos="1701"/>
        </w:tabs>
        <w:jc w:val="both"/>
        <w:rPr>
          <w:b/>
          <w:color w:val="000000" w:themeColor="text1"/>
          <w:sz w:val="24"/>
          <w:szCs w:val="24"/>
        </w:rPr>
      </w:pPr>
      <w:r w:rsidRPr="00820D05">
        <w:rPr>
          <w:rFonts w:eastAsia="Calibri"/>
          <w:b/>
          <w:sz w:val="24"/>
          <w:szCs w:val="24"/>
          <w:lang w:eastAsia="en-US"/>
        </w:rPr>
        <w:t>Do</w:t>
      </w:r>
      <w:r w:rsidR="007C29DC" w:rsidRPr="00820D05">
        <w:rPr>
          <w:b/>
          <w:sz w:val="24"/>
          <w:szCs w:val="24"/>
        </w:rPr>
        <w:t xml:space="preserve">stawa </w:t>
      </w:r>
      <w:r w:rsidR="00735382" w:rsidRPr="00735382">
        <w:rPr>
          <w:b/>
          <w:color w:val="000000" w:themeColor="text1"/>
          <w:sz w:val="24"/>
          <w:szCs w:val="24"/>
        </w:rPr>
        <w:t xml:space="preserve">komputera stacjonarnego </w:t>
      </w:r>
    </w:p>
    <w:p w:rsidR="007C29DC" w:rsidRPr="00820D05" w:rsidRDefault="007C29DC" w:rsidP="00286ED0">
      <w:pPr>
        <w:tabs>
          <w:tab w:val="left" w:pos="1701"/>
        </w:tabs>
        <w:jc w:val="both"/>
        <w:rPr>
          <w:sz w:val="24"/>
          <w:szCs w:val="24"/>
        </w:rPr>
      </w:pPr>
    </w:p>
    <w:p w:rsidR="007C29DC" w:rsidRPr="00820D05" w:rsidRDefault="007C29DC" w:rsidP="00286ED0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</w:t>
      </w:r>
      <w:r w:rsidR="009132D9">
        <w:rPr>
          <w:sz w:val="24"/>
          <w:szCs w:val="24"/>
        </w:rPr>
        <w:t>K</w:t>
      </w:r>
      <w:r w:rsidR="009132D9" w:rsidRPr="009132D9">
        <w:rPr>
          <w:sz w:val="24"/>
          <w:szCs w:val="24"/>
        </w:rPr>
        <w:t>omputer stacjonarn</w:t>
      </w:r>
      <w:r w:rsidR="009132D9">
        <w:rPr>
          <w:sz w:val="24"/>
          <w:szCs w:val="24"/>
        </w:rPr>
        <w:t>ego</w:t>
      </w:r>
      <w:r w:rsidR="009132D9" w:rsidRPr="009132D9">
        <w:rPr>
          <w:sz w:val="24"/>
          <w:szCs w:val="24"/>
        </w:rPr>
        <w:t xml:space="preserve"> </w:t>
      </w:r>
      <w:r w:rsidRPr="00820D05">
        <w:rPr>
          <w:sz w:val="24"/>
          <w:szCs w:val="24"/>
        </w:rPr>
        <w:t>dla Instytutu Dendrologii Polskiej Akademii Nauk za kwotę:</w:t>
      </w:r>
    </w:p>
    <w:p w:rsidR="00CD5DF7" w:rsidRPr="00820D05" w:rsidRDefault="00CD5DF7" w:rsidP="007C29DC">
      <w:pPr>
        <w:rPr>
          <w:sz w:val="24"/>
          <w:szCs w:val="24"/>
        </w:rPr>
      </w:pPr>
    </w:p>
    <w:p w:rsidR="007C29DC" w:rsidRPr="00820D05" w:rsidRDefault="007C29DC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7C29DC" w:rsidRPr="00820D05" w:rsidRDefault="007C29DC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CD5DF7" w:rsidRDefault="007C29DC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  <w:r w:rsidR="00353EF1" w:rsidRPr="00820D05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9132D9" w:rsidRPr="00820D05" w:rsidRDefault="009132D9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CD5DF7" w:rsidRPr="00820D05" w:rsidRDefault="00CD5DF7" w:rsidP="007C29D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Dla Zadania nr 2:</w:t>
      </w:r>
    </w:p>
    <w:p w:rsidR="00CD5DF7" w:rsidRPr="00DD1125" w:rsidRDefault="00CD5DF7" w:rsidP="00CD5DF7">
      <w:pPr>
        <w:tabs>
          <w:tab w:val="left" w:pos="1701"/>
        </w:tabs>
        <w:jc w:val="both"/>
        <w:rPr>
          <w:b/>
          <w:sz w:val="24"/>
          <w:szCs w:val="24"/>
        </w:rPr>
      </w:pPr>
      <w:r w:rsidRPr="00DD1125">
        <w:rPr>
          <w:b/>
          <w:sz w:val="24"/>
          <w:szCs w:val="24"/>
        </w:rPr>
        <w:t>Dostawa kompute</w:t>
      </w:r>
      <w:r w:rsidR="00353EF1" w:rsidRPr="00DD1125">
        <w:rPr>
          <w:b/>
          <w:sz w:val="24"/>
          <w:szCs w:val="24"/>
        </w:rPr>
        <w:t>r</w:t>
      </w:r>
      <w:r w:rsidR="00DD1125" w:rsidRPr="00DD1125">
        <w:rPr>
          <w:b/>
          <w:sz w:val="24"/>
          <w:szCs w:val="24"/>
        </w:rPr>
        <w:t>a</w:t>
      </w:r>
      <w:r w:rsidRPr="00DD1125">
        <w:rPr>
          <w:b/>
          <w:sz w:val="24"/>
          <w:szCs w:val="24"/>
        </w:rPr>
        <w:t xml:space="preserve"> typu laptop</w:t>
      </w:r>
    </w:p>
    <w:p w:rsidR="00CD5DF7" w:rsidRPr="00DD1125" w:rsidRDefault="00CD5DF7" w:rsidP="00CD5DF7">
      <w:pPr>
        <w:tabs>
          <w:tab w:val="left" w:pos="1701"/>
        </w:tabs>
        <w:jc w:val="both"/>
        <w:rPr>
          <w:sz w:val="24"/>
          <w:szCs w:val="24"/>
        </w:rPr>
      </w:pPr>
    </w:p>
    <w:p w:rsidR="00CD5DF7" w:rsidRPr="00DD1125" w:rsidRDefault="00CD5DF7" w:rsidP="00286ED0">
      <w:pPr>
        <w:jc w:val="both"/>
        <w:rPr>
          <w:sz w:val="24"/>
          <w:szCs w:val="24"/>
        </w:rPr>
      </w:pPr>
      <w:r w:rsidRPr="00DD1125">
        <w:rPr>
          <w:sz w:val="24"/>
          <w:szCs w:val="24"/>
        </w:rPr>
        <w:t>Przedstawiam swoją ofertę na dostawę komputer</w:t>
      </w:r>
      <w:r w:rsidR="00DD1125" w:rsidRPr="00DD1125">
        <w:rPr>
          <w:sz w:val="24"/>
          <w:szCs w:val="24"/>
        </w:rPr>
        <w:t>a</w:t>
      </w:r>
      <w:r w:rsidRPr="00DD1125">
        <w:rPr>
          <w:sz w:val="24"/>
          <w:szCs w:val="24"/>
        </w:rPr>
        <w:t xml:space="preserve"> typu laptop dla Instytutu Dendrologii Polskiej Akademii Nauk za kwotę:</w:t>
      </w:r>
    </w:p>
    <w:p w:rsidR="00CD5DF7" w:rsidRPr="00DD1125" w:rsidRDefault="00CD5DF7" w:rsidP="00CD5DF7">
      <w:pPr>
        <w:spacing w:line="276" w:lineRule="auto"/>
        <w:jc w:val="both"/>
        <w:rPr>
          <w:sz w:val="24"/>
          <w:szCs w:val="24"/>
        </w:rPr>
      </w:pPr>
    </w:p>
    <w:p w:rsidR="00CD5DF7" w:rsidRPr="00DD1125" w:rsidRDefault="00CD5DF7" w:rsidP="00CD5DF7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DD112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CD5DF7" w:rsidRPr="00DD1125" w:rsidRDefault="00CD5DF7" w:rsidP="00CD5DF7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CD5DF7" w:rsidRPr="00DD1125" w:rsidRDefault="00CD5DF7" w:rsidP="00CD5DF7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DD112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9132D9" w:rsidRPr="00DD1125" w:rsidRDefault="009132D9" w:rsidP="00DD1125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DD1125">
        <w:rPr>
          <w:rFonts w:eastAsia="Calibri"/>
          <w:b/>
          <w:sz w:val="24"/>
          <w:szCs w:val="24"/>
          <w:lang w:eastAsia="en-US"/>
        </w:rPr>
        <w:t>Gwarancja:</w:t>
      </w:r>
    </w:p>
    <w:p w:rsidR="009132D9" w:rsidRPr="00820D05" w:rsidRDefault="009132D9" w:rsidP="00301FA9">
      <w:pPr>
        <w:spacing w:line="360" w:lineRule="auto"/>
      </w:pPr>
    </w:p>
    <w:p w:rsidR="000A5D2C" w:rsidRDefault="000A5D2C" w:rsidP="00301FA9">
      <w:pPr>
        <w:spacing w:line="360" w:lineRule="auto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>Dla Zadania nr 3:</w:t>
      </w:r>
    </w:p>
    <w:p w:rsidR="00DD1125" w:rsidRPr="00DD1125" w:rsidRDefault="00DD1125" w:rsidP="00301FA9">
      <w:pPr>
        <w:spacing w:line="360" w:lineRule="auto"/>
        <w:rPr>
          <w:b/>
          <w:sz w:val="24"/>
          <w:szCs w:val="24"/>
        </w:rPr>
      </w:pPr>
    </w:p>
    <w:p w:rsidR="000A5D2C" w:rsidRPr="00820D05" w:rsidRDefault="000A5D2C" w:rsidP="000A5D2C">
      <w:pPr>
        <w:tabs>
          <w:tab w:val="left" w:pos="1701"/>
        </w:tabs>
        <w:jc w:val="both"/>
        <w:rPr>
          <w:b/>
          <w:sz w:val="24"/>
          <w:szCs w:val="24"/>
        </w:rPr>
      </w:pPr>
      <w:r w:rsidRPr="00820D05">
        <w:rPr>
          <w:b/>
          <w:sz w:val="24"/>
          <w:szCs w:val="24"/>
        </w:rPr>
        <w:t xml:space="preserve">Dostawa oprogramowania Microsoft Office, </w:t>
      </w:r>
      <w:r w:rsidR="009132D9" w:rsidRPr="009132D9">
        <w:rPr>
          <w:b/>
          <w:sz w:val="24"/>
          <w:szCs w:val="24"/>
        </w:rPr>
        <w:t xml:space="preserve">Microsoft Office 2019 Standard MOLP EDU </w:t>
      </w:r>
      <w:r w:rsidRPr="00820D05">
        <w:rPr>
          <w:b/>
          <w:sz w:val="24"/>
          <w:szCs w:val="24"/>
        </w:rPr>
        <w:t xml:space="preserve">– </w:t>
      </w:r>
      <w:r w:rsidR="009132D9">
        <w:rPr>
          <w:b/>
          <w:sz w:val="24"/>
          <w:szCs w:val="24"/>
        </w:rPr>
        <w:t>1</w:t>
      </w:r>
      <w:r w:rsidRPr="00820D05">
        <w:rPr>
          <w:b/>
          <w:sz w:val="24"/>
          <w:szCs w:val="24"/>
        </w:rPr>
        <w:t xml:space="preserve"> sztuk</w:t>
      </w:r>
      <w:r w:rsidR="009132D9">
        <w:rPr>
          <w:b/>
          <w:sz w:val="24"/>
          <w:szCs w:val="24"/>
        </w:rPr>
        <w:t>a</w:t>
      </w:r>
      <w:r w:rsidRPr="00820D05">
        <w:rPr>
          <w:b/>
          <w:sz w:val="24"/>
          <w:szCs w:val="24"/>
        </w:rPr>
        <w:t>.</w:t>
      </w:r>
    </w:p>
    <w:p w:rsidR="000A5D2C" w:rsidRPr="00820D05" w:rsidRDefault="000A5D2C" w:rsidP="000A5D2C">
      <w:pPr>
        <w:tabs>
          <w:tab w:val="left" w:pos="1701"/>
        </w:tabs>
        <w:jc w:val="both"/>
        <w:rPr>
          <w:sz w:val="24"/>
          <w:szCs w:val="24"/>
        </w:rPr>
      </w:pPr>
    </w:p>
    <w:p w:rsidR="000A5D2C" w:rsidRPr="00820D05" w:rsidRDefault="000A5D2C" w:rsidP="00286ED0">
      <w:pPr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Przedstawiam swoją ofertę na dostawę oprogramowania Microsoft Office, </w:t>
      </w:r>
      <w:r w:rsidR="009132D9" w:rsidRPr="009132D9">
        <w:rPr>
          <w:sz w:val="24"/>
          <w:szCs w:val="24"/>
        </w:rPr>
        <w:t>Microsoft Office 2019 Standard MOLP EDU – 1 sztuka</w:t>
      </w:r>
      <w:r w:rsidRPr="00820D05">
        <w:rPr>
          <w:sz w:val="24"/>
          <w:szCs w:val="24"/>
        </w:rPr>
        <w:t xml:space="preserve">, dla Instytutu Dendrologii Polskiej Akademii Nauk </w:t>
      </w:r>
      <w:r w:rsidR="00286ED0">
        <w:rPr>
          <w:sz w:val="24"/>
          <w:szCs w:val="24"/>
        </w:rPr>
        <w:br/>
      </w:r>
      <w:r w:rsidRPr="00820D05">
        <w:rPr>
          <w:sz w:val="24"/>
          <w:szCs w:val="24"/>
        </w:rPr>
        <w:t>za łączną kwotę:</w:t>
      </w:r>
    </w:p>
    <w:p w:rsidR="000A5D2C" w:rsidRPr="00820D05" w:rsidRDefault="000A5D2C" w:rsidP="000A5D2C">
      <w:pPr>
        <w:rPr>
          <w:sz w:val="24"/>
          <w:szCs w:val="24"/>
        </w:rPr>
      </w:pPr>
    </w:p>
    <w:p w:rsidR="000A5D2C" w:rsidRPr="00820D05" w:rsidRDefault="000A5D2C" w:rsidP="000A5D2C">
      <w:pPr>
        <w:spacing w:line="276" w:lineRule="auto"/>
        <w:jc w:val="both"/>
        <w:rPr>
          <w:sz w:val="24"/>
          <w:szCs w:val="24"/>
        </w:rPr>
      </w:pPr>
    </w:p>
    <w:p w:rsidR="000A5D2C" w:rsidRPr="00820D05" w:rsidRDefault="000A5D2C" w:rsidP="000A5D2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0A5D2C" w:rsidRPr="00820D05" w:rsidRDefault="000A5D2C" w:rsidP="000A5D2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0A5D2C" w:rsidRPr="00820D05" w:rsidRDefault="000A5D2C" w:rsidP="000A5D2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0522BE" w:rsidRDefault="000A5D2C" w:rsidP="00DD1125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820D0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DD1125" w:rsidRPr="00DD1125" w:rsidRDefault="00DD1125" w:rsidP="00DD1125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0522BE" w:rsidRPr="00DD1125" w:rsidRDefault="000522BE" w:rsidP="00301FA9">
      <w:pPr>
        <w:spacing w:line="360" w:lineRule="auto"/>
        <w:rPr>
          <w:b/>
          <w:sz w:val="24"/>
          <w:szCs w:val="24"/>
        </w:rPr>
      </w:pPr>
      <w:r w:rsidRPr="00DD1125">
        <w:rPr>
          <w:b/>
          <w:sz w:val="24"/>
          <w:szCs w:val="24"/>
        </w:rPr>
        <w:t xml:space="preserve">Dla Zadania nr 4: </w:t>
      </w:r>
    </w:p>
    <w:p w:rsidR="000522BE" w:rsidRPr="00DD1125" w:rsidRDefault="000522BE" w:rsidP="00301FA9">
      <w:pPr>
        <w:spacing w:line="360" w:lineRule="auto"/>
        <w:rPr>
          <w:sz w:val="24"/>
          <w:szCs w:val="24"/>
        </w:rPr>
      </w:pPr>
    </w:p>
    <w:p w:rsidR="00F44FC9" w:rsidRPr="00DD1125" w:rsidRDefault="00F44FC9" w:rsidP="00F44FC9">
      <w:pPr>
        <w:tabs>
          <w:tab w:val="left" w:pos="1701"/>
        </w:tabs>
        <w:jc w:val="both"/>
        <w:rPr>
          <w:b/>
          <w:sz w:val="24"/>
          <w:szCs w:val="24"/>
        </w:rPr>
      </w:pPr>
      <w:r w:rsidRPr="00DD1125">
        <w:rPr>
          <w:b/>
          <w:sz w:val="24"/>
          <w:szCs w:val="24"/>
        </w:rPr>
        <w:t>Dostawa monitor</w:t>
      </w:r>
      <w:r w:rsidR="00DD1125" w:rsidRPr="00DD1125">
        <w:rPr>
          <w:b/>
          <w:sz w:val="24"/>
          <w:szCs w:val="24"/>
        </w:rPr>
        <w:t>a</w:t>
      </w:r>
      <w:r w:rsidR="00AE647C" w:rsidRPr="00DD1125">
        <w:rPr>
          <w:b/>
          <w:sz w:val="24"/>
          <w:szCs w:val="24"/>
        </w:rPr>
        <w:t xml:space="preserve"> do komputer</w:t>
      </w:r>
      <w:r w:rsidR="00DD1125" w:rsidRPr="00DD1125">
        <w:rPr>
          <w:b/>
          <w:sz w:val="24"/>
          <w:szCs w:val="24"/>
        </w:rPr>
        <w:t>a</w:t>
      </w:r>
    </w:p>
    <w:p w:rsidR="00F44FC9" w:rsidRPr="00DD1125" w:rsidRDefault="00F44FC9" w:rsidP="00F44FC9">
      <w:pPr>
        <w:tabs>
          <w:tab w:val="left" w:pos="1701"/>
        </w:tabs>
        <w:jc w:val="both"/>
        <w:rPr>
          <w:sz w:val="24"/>
          <w:szCs w:val="24"/>
        </w:rPr>
      </w:pPr>
    </w:p>
    <w:p w:rsidR="00D06BFC" w:rsidRPr="00DD1125" w:rsidRDefault="00D06BFC" w:rsidP="00286ED0">
      <w:pPr>
        <w:jc w:val="both"/>
        <w:rPr>
          <w:sz w:val="24"/>
          <w:szCs w:val="24"/>
        </w:rPr>
      </w:pPr>
      <w:r w:rsidRPr="00DD1125">
        <w:rPr>
          <w:sz w:val="24"/>
          <w:szCs w:val="24"/>
        </w:rPr>
        <w:t>Przedstawiam swoją ofertę na dostawę monitor</w:t>
      </w:r>
      <w:r w:rsidR="00DD1125" w:rsidRPr="00DD1125">
        <w:rPr>
          <w:sz w:val="24"/>
          <w:szCs w:val="24"/>
        </w:rPr>
        <w:t>a</w:t>
      </w:r>
      <w:r w:rsidRPr="00DD1125">
        <w:rPr>
          <w:sz w:val="24"/>
          <w:szCs w:val="24"/>
        </w:rPr>
        <w:t xml:space="preserve"> do komputer</w:t>
      </w:r>
      <w:r w:rsidR="00DD1125" w:rsidRPr="00DD1125">
        <w:rPr>
          <w:sz w:val="24"/>
          <w:szCs w:val="24"/>
        </w:rPr>
        <w:t>a</w:t>
      </w:r>
      <w:r w:rsidRPr="00DD1125">
        <w:rPr>
          <w:sz w:val="24"/>
          <w:szCs w:val="24"/>
        </w:rPr>
        <w:t xml:space="preserve"> dla Instytutu Dendrologii Polskiej Akademii Nauk za kwotę:</w:t>
      </w:r>
    </w:p>
    <w:p w:rsidR="00D06BFC" w:rsidRPr="00DD1125" w:rsidRDefault="00D06BFC" w:rsidP="00D06BFC">
      <w:pPr>
        <w:spacing w:line="276" w:lineRule="auto"/>
        <w:jc w:val="both"/>
        <w:rPr>
          <w:sz w:val="24"/>
          <w:szCs w:val="24"/>
        </w:rPr>
      </w:pPr>
    </w:p>
    <w:p w:rsidR="00D06BFC" w:rsidRPr="00DD112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DD1125">
        <w:rPr>
          <w:rFonts w:eastAsia="Calibri"/>
          <w:b/>
          <w:sz w:val="24"/>
          <w:szCs w:val="24"/>
          <w:lang w:eastAsia="en-US"/>
        </w:rPr>
        <w:t>………………………zł netto tj. ……………………………….…. zł. brutto</w:t>
      </w:r>
    </w:p>
    <w:p w:rsidR="00D06BFC" w:rsidRPr="00DD112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</w:p>
    <w:p w:rsidR="00D06BFC" w:rsidRPr="00DD112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DD1125">
        <w:rPr>
          <w:rFonts w:eastAsia="Calibri"/>
          <w:b/>
          <w:sz w:val="24"/>
          <w:szCs w:val="24"/>
          <w:lang w:eastAsia="en-US"/>
        </w:rPr>
        <w:t>Proponuję produkt równoważny*…………………………………………………….</w:t>
      </w:r>
    </w:p>
    <w:p w:rsidR="00D06BFC" w:rsidRPr="00DD1125" w:rsidRDefault="00D06BFC" w:rsidP="00D06BFC">
      <w:pPr>
        <w:spacing w:after="160" w:line="259" w:lineRule="auto"/>
        <w:rPr>
          <w:rFonts w:eastAsia="Calibri"/>
          <w:b/>
          <w:sz w:val="24"/>
          <w:szCs w:val="24"/>
          <w:lang w:eastAsia="en-US"/>
        </w:rPr>
      </w:pPr>
      <w:r w:rsidRPr="00DD1125">
        <w:rPr>
          <w:rFonts w:eastAsia="Calibri"/>
          <w:b/>
          <w:sz w:val="24"/>
          <w:szCs w:val="24"/>
          <w:lang w:eastAsia="en-US"/>
        </w:rPr>
        <w:t xml:space="preserve">Gwarancja: </w:t>
      </w:r>
    </w:p>
    <w:p w:rsidR="00F44FC9" w:rsidRPr="009132D9" w:rsidRDefault="00F44FC9" w:rsidP="00301FA9">
      <w:pPr>
        <w:spacing w:line="360" w:lineRule="auto"/>
        <w:rPr>
          <w:sz w:val="24"/>
          <w:szCs w:val="24"/>
          <w:highlight w:val="red"/>
        </w:rPr>
      </w:pPr>
    </w:p>
    <w:p w:rsidR="000522BE" w:rsidRPr="009132D9" w:rsidRDefault="000522BE" w:rsidP="00301FA9">
      <w:pPr>
        <w:spacing w:line="360" w:lineRule="auto"/>
        <w:rPr>
          <w:sz w:val="24"/>
          <w:szCs w:val="24"/>
          <w:highlight w:val="red"/>
        </w:rPr>
      </w:pPr>
    </w:p>
    <w:p w:rsidR="00AE647C" w:rsidRPr="00820D05" w:rsidRDefault="00AE647C" w:rsidP="00301FA9">
      <w:pPr>
        <w:spacing w:line="360" w:lineRule="auto"/>
        <w:rPr>
          <w:sz w:val="24"/>
          <w:szCs w:val="24"/>
        </w:rPr>
      </w:pPr>
    </w:p>
    <w:p w:rsidR="00CF09A6" w:rsidRPr="00820D05" w:rsidRDefault="00CF09A6" w:rsidP="00301FA9">
      <w:pPr>
        <w:spacing w:line="360" w:lineRule="auto"/>
      </w:pPr>
    </w:p>
    <w:p w:rsidR="00CF09A6" w:rsidRPr="00820D05" w:rsidRDefault="00CF09A6" w:rsidP="00301FA9">
      <w:pPr>
        <w:spacing w:line="360" w:lineRule="auto"/>
      </w:pPr>
    </w:p>
    <w:p w:rsidR="00CF09A6" w:rsidRPr="00820D05" w:rsidRDefault="00CF09A6" w:rsidP="00301FA9">
      <w:pPr>
        <w:spacing w:line="360" w:lineRule="auto"/>
      </w:pPr>
    </w:p>
    <w:p w:rsidR="002B2E44" w:rsidRPr="00820D05" w:rsidRDefault="00301FA9" w:rsidP="00301FA9">
      <w:pPr>
        <w:spacing w:line="360" w:lineRule="auto"/>
        <w:rPr>
          <w:sz w:val="24"/>
          <w:szCs w:val="24"/>
        </w:rPr>
      </w:pPr>
      <w:r w:rsidRPr="00820D05">
        <w:t>D</w:t>
      </w:r>
      <w:r w:rsidR="009B15B8" w:rsidRPr="00820D05">
        <w:rPr>
          <w:sz w:val="24"/>
          <w:szCs w:val="24"/>
        </w:rPr>
        <w:t>ata:</w:t>
      </w:r>
    </w:p>
    <w:p w:rsidR="008D3D8A" w:rsidRPr="00820D05" w:rsidRDefault="008D3D8A" w:rsidP="006A1642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</w:p>
    <w:p w:rsidR="005667C4" w:rsidRPr="00820D05" w:rsidRDefault="005667C4" w:rsidP="005667C4">
      <w:pPr>
        <w:spacing w:line="360" w:lineRule="auto"/>
        <w:ind w:left="4956" w:firstLine="431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.………………………….</w:t>
      </w:r>
    </w:p>
    <w:p w:rsidR="00944DC8" w:rsidRPr="00820D05" w:rsidRDefault="005667C4" w:rsidP="006451C5">
      <w:pPr>
        <w:spacing w:line="360" w:lineRule="auto"/>
        <w:ind w:left="4956" w:firstLine="708"/>
        <w:jc w:val="both"/>
        <w:rPr>
          <w:sz w:val="24"/>
          <w:szCs w:val="24"/>
        </w:rPr>
      </w:pPr>
      <w:r w:rsidRPr="00820D05">
        <w:rPr>
          <w:szCs w:val="24"/>
        </w:rPr>
        <w:t>p</w:t>
      </w:r>
      <w:r w:rsidR="006A1642" w:rsidRPr="00820D05">
        <w:rPr>
          <w:szCs w:val="24"/>
        </w:rPr>
        <w:t xml:space="preserve">odpis </w:t>
      </w:r>
      <w:r w:rsidRPr="00820D05">
        <w:rPr>
          <w:szCs w:val="24"/>
        </w:rPr>
        <w:t xml:space="preserve">i pieczęć </w:t>
      </w:r>
      <w:r w:rsidR="006A1642" w:rsidRPr="00820D05">
        <w:rPr>
          <w:szCs w:val="24"/>
        </w:rPr>
        <w:t>oferenta</w:t>
      </w:r>
      <w:r w:rsidR="00944DC8" w:rsidRPr="00820D05">
        <w:br w:type="page"/>
      </w:r>
    </w:p>
    <w:p w:rsidR="008162DC" w:rsidRPr="00820D05" w:rsidRDefault="008162DC" w:rsidP="004F448E">
      <w:pPr>
        <w:ind w:left="7080" w:firstLine="708"/>
        <w:jc w:val="right"/>
      </w:pPr>
      <w:r w:rsidRPr="00820D05">
        <w:lastRenderedPageBreak/>
        <w:t>Zał. nr 2</w:t>
      </w:r>
    </w:p>
    <w:p w:rsidR="008162DC" w:rsidRPr="00820D05" w:rsidRDefault="008162DC" w:rsidP="004F448E">
      <w:pPr>
        <w:jc w:val="right"/>
      </w:pPr>
      <w:r w:rsidRPr="00820D05">
        <w:t xml:space="preserve">do ogłoszenia o zamówienie z </w:t>
      </w:r>
      <w:r w:rsidR="00FE449D">
        <w:t>30</w:t>
      </w:r>
      <w:r w:rsidR="00D61036" w:rsidRPr="00D61036">
        <w:t xml:space="preserve">.06.2021 </w:t>
      </w:r>
      <w:r w:rsidRPr="00820D05">
        <w:t>r.</w:t>
      </w:r>
    </w:p>
    <w:p w:rsidR="008162DC" w:rsidRPr="00820D05" w:rsidRDefault="008162DC" w:rsidP="008162DC">
      <w:pPr>
        <w:jc w:val="right"/>
        <w:rPr>
          <w:sz w:val="24"/>
          <w:szCs w:val="24"/>
        </w:rPr>
      </w:pPr>
    </w:p>
    <w:p w:rsidR="008D3D8A" w:rsidRPr="00820D05" w:rsidRDefault="008162DC" w:rsidP="001B2BCE">
      <w:pPr>
        <w:jc w:val="center"/>
        <w:rPr>
          <w:i/>
          <w:sz w:val="24"/>
          <w:szCs w:val="24"/>
        </w:rPr>
      </w:pPr>
      <w:r w:rsidRPr="00820D05">
        <w:rPr>
          <w:i/>
          <w:sz w:val="24"/>
          <w:szCs w:val="24"/>
        </w:rPr>
        <w:t>Wzór</w:t>
      </w:r>
    </w:p>
    <w:p w:rsidR="00450F3C" w:rsidRPr="00820D05" w:rsidRDefault="00450F3C" w:rsidP="00450F3C">
      <w:pPr>
        <w:jc w:val="center"/>
        <w:rPr>
          <w:i/>
          <w:sz w:val="24"/>
          <w:szCs w:val="24"/>
        </w:rPr>
      </w:pPr>
    </w:p>
    <w:p w:rsidR="00450F3C" w:rsidRPr="00820D05" w:rsidRDefault="00450F3C" w:rsidP="00450F3C">
      <w:pPr>
        <w:keepNext/>
        <w:keepLines/>
        <w:suppressAutoHyphens/>
        <w:autoSpaceDN w:val="0"/>
        <w:jc w:val="center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>Umowa dostawy nr …../20</w:t>
      </w:r>
      <w:r w:rsidR="00E42801" w:rsidRPr="00820D05">
        <w:rPr>
          <w:b/>
          <w:bCs/>
          <w:sz w:val="24"/>
          <w:szCs w:val="24"/>
        </w:rPr>
        <w:t>2</w:t>
      </w:r>
      <w:r w:rsidR="00E3359B" w:rsidRPr="00820D05">
        <w:rPr>
          <w:b/>
          <w:bCs/>
          <w:sz w:val="24"/>
          <w:szCs w:val="24"/>
        </w:rPr>
        <w:t>1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</w:pP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zawarta w Kórniku dnia ………….20</w:t>
      </w:r>
      <w:r w:rsidR="00E42801" w:rsidRPr="00820D05">
        <w:rPr>
          <w:spacing w:val="-2"/>
          <w:sz w:val="24"/>
          <w:szCs w:val="24"/>
        </w:rPr>
        <w:t>2</w:t>
      </w:r>
      <w:r w:rsidR="00E3359B" w:rsidRPr="00820D05">
        <w:rPr>
          <w:spacing w:val="-2"/>
          <w:sz w:val="24"/>
          <w:szCs w:val="24"/>
        </w:rPr>
        <w:t>1</w:t>
      </w:r>
      <w:r w:rsidRPr="00820D05">
        <w:rPr>
          <w:spacing w:val="-2"/>
          <w:sz w:val="24"/>
          <w:szCs w:val="24"/>
        </w:rPr>
        <w:t xml:space="preserve"> roku pomiędzy: Instytutem Dendrologii Polskiej Akademii Nauk mającym siedzibę przy ulicy Parkowej 5, 62-035 Kórnik, reprezentowanym przez: …………………………………………. zwanym w dalszej treści umowy ZAMAWIAJĄCYM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a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…………………………………………………..zwanym dalej w tekście DOSTAWCĄ reprezentowanym przez …………………………………………………. o następującej treści: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Wobec wyboru DOSTAWCY przez ZAMAWIAJĄCEGO po przeprowadzeniu postępowania w trybie zapytania ofertowego, strony zawierają umowę o następującej treści: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1. </w:t>
      </w:r>
      <w:r w:rsidRPr="00820D05">
        <w:rPr>
          <w:b/>
          <w:spacing w:val="-2"/>
          <w:sz w:val="24"/>
          <w:szCs w:val="24"/>
        </w:rPr>
        <w:t>Przedmiot umowy</w:t>
      </w:r>
    </w:p>
    <w:p w:rsidR="00026D6F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ZAMAWIAJĄCY zleca, a DOSTAWCA podejmuje </w:t>
      </w:r>
      <w:r w:rsidR="005E2C46" w:rsidRPr="00820D05">
        <w:rPr>
          <w:spacing w:val="-2"/>
          <w:sz w:val="24"/>
          <w:szCs w:val="24"/>
        </w:rPr>
        <w:t xml:space="preserve">dostarczyć </w:t>
      </w:r>
      <w:r w:rsidR="005667C4" w:rsidRPr="00820D05">
        <w:rPr>
          <w:spacing w:val="-2"/>
          <w:sz w:val="24"/>
          <w:szCs w:val="24"/>
        </w:rPr>
        <w:t>…………………………………</w:t>
      </w:r>
      <w:r w:rsidR="005E2C46" w:rsidRPr="00820D05">
        <w:rPr>
          <w:spacing w:val="-2"/>
          <w:sz w:val="24"/>
          <w:szCs w:val="24"/>
        </w:rPr>
        <w:t>………………………………………………………………...</w:t>
      </w:r>
      <w:r w:rsidR="005667C4" w:rsidRPr="00820D05">
        <w:rPr>
          <w:spacing w:val="-2"/>
          <w:sz w:val="24"/>
          <w:szCs w:val="24"/>
        </w:rPr>
        <w:t>.</w:t>
      </w:r>
    </w:p>
    <w:p w:rsidR="00450F3C" w:rsidRPr="00820D05" w:rsidRDefault="00D57566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dla</w:t>
      </w:r>
      <w:r w:rsidR="006451C5" w:rsidRPr="00820D05">
        <w:rPr>
          <w:spacing w:val="-2"/>
          <w:sz w:val="24"/>
          <w:szCs w:val="24"/>
        </w:rPr>
        <w:t xml:space="preserve"> </w:t>
      </w:r>
      <w:r w:rsidR="00935357" w:rsidRPr="00820D05">
        <w:rPr>
          <w:spacing w:val="-2"/>
          <w:sz w:val="24"/>
          <w:szCs w:val="24"/>
        </w:rPr>
        <w:t xml:space="preserve">Instytutu Dendrologii Polskiej Akademii Nauk </w:t>
      </w:r>
      <w:r w:rsidR="00450F3C" w:rsidRPr="00820D05">
        <w:rPr>
          <w:spacing w:val="-2"/>
          <w:sz w:val="24"/>
          <w:szCs w:val="24"/>
        </w:rPr>
        <w:t>zgodnie z przedstawioną ofertą z dnia ………..20</w:t>
      </w:r>
      <w:r w:rsidR="00E42801" w:rsidRPr="00820D05">
        <w:rPr>
          <w:spacing w:val="-2"/>
          <w:sz w:val="24"/>
          <w:szCs w:val="24"/>
        </w:rPr>
        <w:t>2</w:t>
      </w:r>
      <w:r w:rsidR="005E2C46" w:rsidRPr="00820D05">
        <w:rPr>
          <w:spacing w:val="-2"/>
          <w:sz w:val="24"/>
          <w:szCs w:val="24"/>
        </w:rPr>
        <w:t>1</w:t>
      </w:r>
      <w:r w:rsidR="00450F3C" w:rsidRPr="00820D05">
        <w:rPr>
          <w:spacing w:val="-2"/>
          <w:sz w:val="24"/>
          <w:szCs w:val="24"/>
        </w:rPr>
        <w:t> r.</w:t>
      </w:r>
      <w:r w:rsidR="00CA6253" w:rsidRPr="00820D05">
        <w:rPr>
          <w:spacing w:val="-2"/>
          <w:sz w:val="24"/>
          <w:szCs w:val="24"/>
        </w:rPr>
        <w:t xml:space="preserve"> </w:t>
      </w:r>
      <w:r w:rsidR="00450F3C" w:rsidRPr="00820D05">
        <w:rPr>
          <w:spacing w:val="-2"/>
          <w:sz w:val="24"/>
          <w:szCs w:val="24"/>
        </w:rPr>
        <w:t>(zał. nr 1).</w:t>
      </w:r>
    </w:p>
    <w:p w:rsidR="00450F3C" w:rsidRPr="00820D05" w:rsidRDefault="00450F3C" w:rsidP="00450F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2. </w:t>
      </w:r>
      <w:r w:rsidRPr="00820D05">
        <w:rPr>
          <w:b/>
          <w:spacing w:val="-2"/>
          <w:sz w:val="24"/>
          <w:szCs w:val="24"/>
        </w:rPr>
        <w:t>Warunki i termin dostawy</w:t>
      </w:r>
    </w:p>
    <w:p w:rsidR="00026D6F" w:rsidRPr="00820D05" w:rsidRDefault="003C510B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Dostawa na koszt DOSTAWCY do siedziby ZAMAWIAJĄCEGO przy ulicy</w:t>
      </w:r>
      <w:r w:rsidR="00026D6F" w:rsidRPr="00820D05">
        <w:rPr>
          <w:spacing w:val="-2"/>
          <w:sz w:val="24"/>
          <w:szCs w:val="24"/>
        </w:rPr>
        <w:t xml:space="preserve"> </w:t>
      </w:r>
      <w:r w:rsidRPr="00820D05">
        <w:rPr>
          <w:spacing w:val="-2"/>
          <w:sz w:val="24"/>
          <w:szCs w:val="24"/>
        </w:rPr>
        <w:t>Parkowej 5</w:t>
      </w:r>
      <w:r w:rsidR="00026D6F" w:rsidRPr="00820D05">
        <w:rPr>
          <w:spacing w:val="-2"/>
          <w:sz w:val="24"/>
          <w:szCs w:val="24"/>
        </w:rPr>
        <w:t xml:space="preserve">, </w:t>
      </w:r>
    </w:p>
    <w:p w:rsidR="003C510B" w:rsidRPr="00820D05" w:rsidRDefault="00026D6F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62-035 Kórnik</w:t>
      </w:r>
      <w:r w:rsidR="003C510B" w:rsidRPr="00820D05">
        <w:rPr>
          <w:spacing w:val="-2"/>
          <w:sz w:val="24"/>
          <w:szCs w:val="24"/>
        </w:rPr>
        <w:t>. Termin dostawy nie dłuższy niż zadeklarowany w ofercie (zał. nr 1).</w:t>
      </w:r>
    </w:p>
    <w:p w:rsidR="00CA6253" w:rsidRPr="00820D05" w:rsidRDefault="00CA6253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CA6253" w:rsidRPr="00820D05" w:rsidRDefault="00CA6253" w:rsidP="000A5D2C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textAlignment w:val="baseline"/>
        <w:rPr>
          <w:color w:val="000000"/>
          <w:spacing w:val="-2"/>
          <w:sz w:val="24"/>
          <w:szCs w:val="24"/>
        </w:rPr>
      </w:pPr>
      <w:r w:rsidRPr="00820D05">
        <w:rPr>
          <w:color w:val="000000"/>
          <w:spacing w:val="-2"/>
          <w:sz w:val="24"/>
          <w:szCs w:val="24"/>
        </w:rPr>
        <w:t xml:space="preserve">Stosownie do postanowienia art. 431 ustawy z dnia 11 września 2019 roku Prawo zamówień publicznych (Dz. U. z 2019 roku poz. 2019 z </w:t>
      </w:r>
      <w:proofErr w:type="spellStart"/>
      <w:r w:rsidRPr="00820D05">
        <w:rPr>
          <w:color w:val="000000"/>
          <w:spacing w:val="-2"/>
          <w:sz w:val="24"/>
          <w:szCs w:val="24"/>
        </w:rPr>
        <w:t>późn</w:t>
      </w:r>
      <w:proofErr w:type="spellEnd"/>
      <w:r w:rsidRPr="00820D05">
        <w:rPr>
          <w:color w:val="000000"/>
          <w:spacing w:val="-2"/>
          <w:sz w:val="24"/>
          <w:szCs w:val="24"/>
        </w:rPr>
        <w:t>. zm.) ZAMAWIAJĄCY i DOSTAWCY są obowiązani współdziałać przy wykonywaniu niniejszej umowy.</w:t>
      </w:r>
    </w:p>
    <w:p w:rsidR="00CA6253" w:rsidRPr="00820D05" w:rsidRDefault="00CA6253" w:rsidP="000A5D2C">
      <w:pPr>
        <w:numPr>
          <w:ilvl w:val="0"/>
          <w:numId w:val="4"/>
        </w:numPr>
        <w:suppressAutoHyphens/>
        <w:autoSpaceDN w:val="0"/>
        <w:spacing w:after="160" w:line="259" w:lineRule="auto"/>
        <w:ind w:left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820D05">
        <w:rPr>
          <w:color w:val="000000"/>
          <w:spacing w:val="-2"/>
          <w:sz w:val="24"/>
          <w:szCs w:val="24"/>
        </w:rPr>
        <w:t xml:space="preserve">Zamawiający ma prawo do złożenia reklamacji w przypadku ujawnienia wad ukrytych przedmiotu umowy. Reklamacja będzie składana mailowo przez osobę upoważnioną przez Kierownika Zamawiającego w ciągu maksymalnie 7 dni od tankowania lub niezwłocznie </w:t>
      </w:r>
      <w:r w:rsidR="00286ED0">
        <w:rPr>
          <w:color w:val="000000"/>
          <w:spacing w:val="-2"/>
          <w:sz w:val="24"/>
          <w:szCs w:val="24"/>
        </w:rPr>
        <w:br/>
      </w:r>
      <w:r w:rsidRPr="00820D05">
        <w:rPr>
          <w:color w:val="000000"/>
          <w:spacing w:val="-2"/>
          <w:sz w:val="24"/>
          <w:szCs w:val="24"/>
        </w:rPr>
        <w:t>w przypadku ujawnienia wad ukrytych.</w:t>
      </w:r>
    </w:p>
    <w:p w:rsidR="00CA6253" w:rsidRPr="00820D05" w:rsidRDefault="00CA6253" w:rsidP="000A5D2C">
      <w:pPr>
        <w:numPr>
          <w:ilvl w:val="0"/>
          <w:numId w:val="4"/>
        </w:numPr>
        <w:suppressAutoHyphens/>
        <w:autoSpaceDN w:val="0"/>
        <w:spacing w:after="160" w:line="259" w:lineRule="auto"/>
        <w:ind w:left="284" w:hanging="284"/>
        <w:contextualSpacing/>
        <w:jc w:val="both"/>
        <w:textAlignment w:val="baseline"/>
        <w:rPr>
          <w:color w:val="000000"/>
          <w:spacing w:val="-2"/>
          <w:sz w:val="24"/>
          <w:szCs w:val="24"/>
        </w:rPr>
      </w:pPr>
      <w:r w:rsidRPr="00820D05">
        <w:rPr>
          <w:color w:val="000000"/>
          <w:spacing w:val="-2"/>
          <w:sz w:val="24"/>
          <w:szCs w:val="24"/>
        </w:rPr>
        <w:t xml:space="preserve">DOSTAWCA zobowiązuje się do wymiany towaru wadliwego na towar bez wad w ciągu </w:t>
      </w:r>
      <w:r w:rsidRPr="00820D05">
        <w:rPr>
          <w:color w:val="000000"/>
          <w:spacing w:val="-2"/>
          <w:sz w:val="24"/>
          <w:szCs w:val="24"/>
        </w:rPr>
        <w:br/>
        <w:t>14 dni od otrzymania informacji o uzasadnionej reklamacji Zamawiającego.</w:t>
      </w:r>
    </w:p>
    <w:p w:rsidR="00CA6253" w:rsidRPr="00820D05" w:rsidRDefault="00CA6253" w:rsidP="00026D6F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6451C5" w:rsidRPr="00820D05" w:rsidRDefault="006451C5" w:rsidP="006451C5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3. </w:t>
      </w:r>
      <w:r w:rsidRPr="00820D05">
        <w:rPr>
          <w:b/>
          <w:spacing w:val="-2"/>
          <w:sz w:val="24"/>
          <w:szCs w:val="24"/>
        </w:rPr>
        <w:t>Całkowita wartość umowy</w:t>
      </w:r>
    </w:p>
    <w:p w:rsidR="00450F3C" w:rsidRPr="00820D05" w:rsidRDefault="00F04D2D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 wykonanie wszystkich czynności opisanych w § 1 </w:t>
      </w:r>
      <w:r w:rsidR="00120BAE" w:rsidRPr="00820D05">
        <w:rPr>
          <w:spacing w:val="-2"/>
          <w:sz w:val="24"/>
          <w:szCs w:val="24"/>
        </w:rPr>
        <w:t>DOSTAWCY</w:t>
      </w:r>
      <w:r w:rsidRPr="00820D05">
        <w:rPr>
          <w:spacing w:val="-2"/>
          <w:sz w:val="24"/>
          <w:szCs w:val="24"/>
        </w:rPr>
        <w:t xml:space="preserve"> przysługiwać będzie wynagrodzenie w łącznej wysokości </w:t>
      </w:r>
      <w:r w:rsidR="00134350" w:rsidRPr="00820D05">
        <w:rPr>
          <w:spacing w:val="-2"/>
          <w:sz w:val="24"/>
          <w:szCs w:val="24"/>
        </w:rPr>
        <w:t>………</w:t>
      </w:r>
      <w:r w:rsidRPr="00820D05">
        <w:rPr>
          <w:spacing w:val="-2"/>
          <w:sz w:val="24"/>
          <w:szCs w:val="24"/>
        </w:rPr>
        <w:t xml:space="preserve"> zł netto, słownie: </w:t>
      </w:r>
      <w:r w:rsidR="00134350" w:rsidRPr="00820D05">
        <w:rPr>
          <w:spacing w:val="-2"/>
          <w:sz w:val="24"/>
          <w:szCs w:val="24"/>
        </w:rPr>
        <w:t>…………………………………………………..</w:t>
      </w:r>
      <w:r w:rsidRPr="00820D05">
        <w:rPr>
          <w:spacing w:val="-2"/>
          <w:sz w:val="24"/>
          <w:szCs w:val="24"/>
        </w:rPr>
        <w:t xml:space="preserve"> netto tj. </w:t>
      </w:r>
      <w:r w:rsidR="00134350" w:rsidRPr="00820D05">
        <w:rPr>
          <w:spacing w:val="-2"/>
          <w:sz w:val="24"/>
          <w:szCs w:val="24"/>
        </w:rPr>
        <w:t>……………</w:t>
      </w:r>
      <w:r w:rsidRPr="00820D05">
        <w:rPr>
          <w:spacing w:val="-2"/>
          <w:sz w:val="24"/>
          <w:szCs w:val="24"/>
        </w:rPr>
        <w:t xml:space="preserve"> zł brutto, słownie: </w:t>
      </w:r>
      <w:r w:rsidR="00134350" w:rsidRPr="00820D05">
        <w:rPr>
          <w:spacing w:val="-2"/>
          <w:sz w:val="24"/>
          <w:szCs w:val="24"/>
        </w:rPr>
        <w:t>……………………………………………..</w:t>
      </w:r>
      <w:r w:rsidRPr="00820D05">
        <w:rPr>
          <w:spacing w:val="-2"/>
          <w:sz w:val="24"/>
          <w:szCs w:val="24"/>
        </w:rPr>
        <w:t xml:space="preserve"> brutto.</w:t>
      </w:r>
    </w:p>
    <w:p w:rsidR="00F04D2D" w:rsidRPr="00820D05" w:rsidRDefault="00F04D2D" w:rsidP="00450F3C">
      <w:pPr>
        <w:suppressAutoHyphens/>
        <w:autoSpaceDN w:val="0"/>
        <w:jc w:val="both"/>
        <w:textAlignment w:val="baseline"/>
        <w:rPr>
          <w:spacing w:val="-2"/>
        </w:rPr>
      </w:pPr>
    </w:p>
    <w:p w:rsidR="00450F3C" w:rsidRPr="00820D05" w:rsidRDefault="00450F3C" w:rsidP="00D04689">
      <w:pPr>
        <w:keepNext/>
        <w:keepLines/>
        <w:suppressAutoHyphens/>
        <w:autoSpaceDN w:val="0"/>
        <w:jc w:val="center"/>
        <w:textAlignment w:val="baseline"/>
        <w:rPr>
          <w:spacing w:val="-2"/>
        </w:rPr>
      </w:pPr>
      <w:r w:rsidRPr="00820D05">
        <w:rPr>
          <w:bCs/>
          <w:spacing w:val="-2"/>
          <w:sz w:val="24"/>
          <w:szCs w:val="24"/>
        </w:rPr>
        <w:t>§ 4.</w:t>
      </w:r>
      <w:r w:rsidRPr="00820D05">
        <w:rPr>
          <w:b/>
          <w:bCs/>
          <w:spacing w:val="-2"/>
          <w:sz w:val="24"/>
          <w:szCs w:val="24"/>
        </w:rPr>
        <w:t xml:space="preserve"> Upoważnieni przedstawiciele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Strony wyznaczają niniejszym swoich przedstawicieli uprawnionych do podejmowania decyzji w zakresie wyznaczonym przez § 1 tej umowy.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Przedstawicielem ZAMAWIAJĄCEGO będzie </w:t>
      </w:r>
      <w:r w:rsidR="00134350" w:rsidRPr="00820D05">
        <w:rPr>
          <w:spacing w:val="-2"/>
          <w:sz w:val="24"/>
          <w:szCs w:val="24"/>
        </w:rPr>
        <w:t>……………….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Przedstawicielem DOSTAWCY będzie ………………………..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CF09A6" w:rsidRPr="00820D05" w:rsidRDefault="00CF09A6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CF09A6" w:rsidRPr="00820D05" w:rsidRDefault="00CF09A6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CF09A6" w:rsidRPr="00820D05" w:rsidRDefault="00450F3C" w:rsidP="00CF09A6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lastRenderedPageBreak/>
        <w:t xml:space="preserve">§ 5. </w:t>
      </w:r>
      <w:r w:rsidRPr="00820D05">
        <w:rPr>
          <w:b/>
          <w:spacing w:val="-2"/>
          <w:sz w:val="24"/>
          <w:szCs w:val="24"/>
        </w:rPr>
        <w:t>Warunki płatności</w:t>
      </w:r>
    </w:p>
    <w:p w:rsidR="005D61ED" w:rsidRPr="00820D05" w:rsidRDefault="00CA6253" w:rsidP="00EA1D11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Zapłata nastąpi w terminie 21 dni od dnia dostarczenia faktury VAT, przelewem na rachunek bankowy DOSTAWCY wskazany w wystawionej fakturze. Warunkiem zapłaty </w:t>
      </w:r>
      <w:r w:rsidR="00286ED0">
        <w:rPr>
          <w:spacing w:val="-2"/>
          <w:sz w:val="24"/>
          <w:szCs w:val="24"/>
        </w:rPr>
        <w:br/>
      </w:r>
      <w:r w:rsidRPr="00820D05">
        <w:rPr>
          <w:spacing w:val="-2"/>
          <w:sz w:val="24"/>
          <w:szCs w:val="24"/>
        </w:rPr>
        <w:t>jest sporządzenie przez strony tej umowy protokołu odbioru przedmiotu dostawy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70557A" w:rsidRDefault="00CA6253" w:rsidP="0070557A">
      <w:pPr>
        <w:suppressAutoHyphens/>
        <w:autoSpaceDN w:val="0"/>
        <w:spacing w:before="100" w:beforeAutospacing="1"/>
        <w:jc w:val="center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§ 6.</w:t>
      </w:r>
      <w:r w:rsidRPr="00820D05">
        <w:rPr>
          <w:b/>
          <w:sz w:val="24"/>
          <w:szCs w:val="24"/>
        </w:rPr>
        <w:t xml:space="preserve"> Gwarancja, rękojmia i serwis</w:t>
      </w:r>
    </w:p>
    <w:p w:rsidR="00CA6253" w:rsidRPr="00820D05" w:rsidRDefault="00CA6253" w:rsidP="0070557A">
      <w:pPr>
        <w:suppressAutoHyphens/>
        <w:autoSpaceDN w:val="0"/>
        <w:spacing w:before="100" w:beforeAutospacing="1"/>
        <w:jc w:val="center"/>
        <w:textAlignment w:val="baseline"/>
        <w:rPr>
          <w:b/>
          <w:sz w:val="24"/>
          <w:szCs w:val="24"/>
        </w:rPr>
      </w:pPr>
      <w:r w:rsidRPr="00820D05">
        <w:rPr>
          <w:sz w:val="24"/>
          <w:szCs w:val="24"/>
        </w:rPr>
        <w:t>Do przedmiotu zamówienia dostawca dołączy pisemną gwarancję określającą okres gwarancji na … miesiące od daty oddania przedmiotu umowy do użytkowania.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73306A" w:rsidRPr="0070557A" w:rsidRDefault="00450F3C" w:rsidP="0070557A">
      <w:pPr>
        <w:suppressAutoHyphens/>
        <w:autoSpaceDN w:val="0"/>
        <w:jc w:val="center"/>
        <w:textAlignment w:val="baseline"/>
        <w:rPr>
          <w:b/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7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Kary umowne</w:t>
      </w:r>
    </w:p>
    <w:p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1. Strony postanawiają, że obowiązującą formą odszkodowania będą kary umowne.</w:t>
      </w:r>
    </w:p>
    <w:p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 Kary te będą naliczane w następujących przypadkach i wysokościach:</w:t>
      </w:r>
    </w:p>
    <w:p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2.1. WYKONAWCA zapłaci ZAMAWIAJĄCEMU kary umowne:</w:t>
      </w:r>
    </w:p>
    <w:p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 xml:space="preserve">a) w przypadku nieterminowego wykonania usługi bądź odmowy wykonania zleconych usług w wysokości 0,5% wartości zamówienia netto za każdy dzień opóźnienia ponad termin określony w § 2 ust. 1 umowy. Kary umowne nie będą naliczane, gdy przyczyną nieterminowego wykonania umówionej usługi bądź odmowy wykonania usługi będzie zmiana technologii wykonania zleconych usług, </w:t>
      </w:r>
      <w:r>
        <w:rPr>
          <w:spacing w:val="-2"/>
          <w:sz w:val="24"/>
          <w:szCs w:val="24"/>
        </w:rPr>
        <w:t>na żądanie</w:t>
      </w:r>
      <w:r w:rsidRPr="003A2049">
        <w:rPr>
          <w:spacing w:val="-2"/>
          <w:sz w:val="24"/>
          <w:szCs w:val="24"/>
        </w:rPr>
        <w:t xml:space="preserve"> ZAMAWIAJĄ</w:t>
      </w:r>
      <w:r>
        <w:rPr>
          <w:spacing w:val="-2"/>
          <w:sz w:val="24"/>
          <w:szCs w:val="24"/>
        </w:rPr>
        <w:t>CEGO,</w:t>
      </w:r>
      <w:r w:rsidRPr="003A2049">
        <w:rPr>
          <w:spacing w:val="-2"/>
          <w:sz w:val="24"/>
          <w:szCs w:val="24"/>
        </w:rPr>
        <w:t xml:space="preserve"> nie akcept</w:t>
      </w:r>
      <w:r>
        <w:rPr>
          <w:spacing w:val="-2"/>
          <w:sz w:val="24"/>
          <w:szCs w:val="24"/>
        </w:rPr>
        <w:t xml:space="preserve">owane </w:t>
      </w:r>
      <w:r w:rsidRPr="003A2049">
        <w:rPr>
          <w:spacing w:val="-2"/>
          <w:sz w:val="24"/>
          <w:szCs w:val="24"/>
        </w:rPr>
        <w:t>przez WYKONAWCĘ, a Z</w:t>
      </w:r>
      <w:r>
        <w:rPr>
          <w:spacing w:val="-2"/>
          <w:sz w:val="24"/>
          <w:szCs w:val="24"/>
        </w:rPr>
        <w:t>AMAWIAJĄCY</w:t>
      </w:r>
      <w:r w:rsidRPr="003A2049">
        <w:rPr>
          <w:spacing w:val="-2"/>
          <w:sz w:val="24"/>
          <w:szCs w:val="24"/>
        </w:rPr>
        <w:t xml:space="preserve"> zostanie uprzedzony o takim fakcie przez WYKONAWCĘ,</w:t>
      </w:r>
    </w:p>
    <w:p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b) za zwłokę w usuwaniu wad stwierdzonych przy odbiorze lub w okresie gwarancji</w:t>
      </w:r>
    </w:p>
    <w:p w:rsidR="0073306A" w:rsidRPr="003A2049" w:rsidRDefault="0073306A" w:rsidP="0073306A">
      <w:pPr>
        <w:suppressAutoHyphens/>
        <w:autoSpaceDN w:val="0"/>
        <w:ind w:left="284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 wysokości 0,5% całkowitej wartości umowy, za każdy dzień zwłoki, licząc od dnia wyznaczonego lub umówionego na usunięcie tych wad.</w:t>
      </w:r>
    </w:p>
    <w:p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2.2. Łączna wysokość kar umownych nie może przekroczyć 10% wynagrodzenia umownego.</w:t>
      </w:r>
    </w:p>
    <w:p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2.3. Zamawiający zapłaci WYKONAWCY kary umowne za zwłokę w dokonaniu odbioru w wysokości 0,5% za każdy dzień zwłoki, licząc od dnia następnego po dniu, w którym odbiór miał zostać zakończony.</w:t>
      </w:r>
    </w:p>
    <w:p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3. Strony zastrzegają sobie prawo dochodzenia odszkodowania uzupełniającego,</w:t>
      </w:r>
    </w:p>
    <w:p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przekraczającego wysokość naliczonych kar umownych do wysokości rzeczywiście</w:t>
      </w:r>
    </w:p>
    <w:p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poniesionej szkody.</w:t>
      </w:r>
    </w:p>
    <w:p w:rsidR="0073306A" w:rsidRPr="003A2049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4. WYKONAWCA nie może przenosić na rzecz osób trzecich jakichkolwiek wierzytelności</w:t>
      </w:r>
    </w:p>
    <w:p w:rsidR="0073306A" w:rsidRPr="003F233E" w:rsidRDefault="0073306A" w:rsidP="0073306A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3A2049">
        <w:rPr>
          <w:spacing w:val="-2"/>
          <w:sz w:val="24"/>
          <w:szCs w:val="24"/>
        </w:rPr>
        <w:t>wynikających lub związanych z tą umową bez pisemnej zgody ZAMAWIAJĄCEGO.</w:t>
      </w:r>
    </w:p>
    <w:p w:rsidR="00450F3C" w:rsidRPr="00820D05" w:rsidRDefault="00450F3C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§ </w:t>
      </w:r>
      <w:r w:rsidR="00CA6253" w:rsidRPr="00820D05">
        <w:rPr>
          <w:spacing w:val="-2"/>
          <w:sz w:val="24"/>
          <w:szCs w:val="24"/>
        </w:rPr>
        <w:t>8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Postanowienia końcowe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Sprawy nieuregulowane niniejszą umową będą rozpatrywane z odpowiednim zastosowaniem postanowień Kodeksu cywilnego i ustawy Prawo zamówień publicznych.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Zmiany opisane powyżej bądź uzupełnienia niniejszej umowy wymagają dla swej ważności zachowania formy pisemnej i podpisów obu stron oraz nie mogą być sprzeczne w treści złożonej oferty przez DOSTAWCĘ.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keepNext/>
        <w:keepLines/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CA6253" w:rsidRPr="00820D05">
        <w:rPr>
          <w:bCs/>
          <w:spacing w:val="-2"/>
          <w:sz w:val="24"/>
          <w:szCs w:val="24"/>
        </w:rPr>
        <w:t>9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Załączniki do umowy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Oferta DOSTAWCY z dnia …………………r. określająca przedmiot i wartość dostawy.</w:t>
      </w:r>
    </w:p>
    <w:p w:rsidR="00CA6253" w:rsidRPr="00820D05" w:rsidRDefault="00CA6253" w:rsidP="00CA6253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Wszelkie powołane w umowie załączniki, wymienione w tym paragrafie, stanowią jej integralną część.</w:t>
      </w:r>
    </w:p>
    <w:p w:rsidR="0097138E" w:rsidRPr="00820D05" w:rsidRDefault="0097138E" w:rsidP="00450F3C">
      <w:pPr>
        <w:suppressAutoHyphens/>
        <w:autoSpaceDN w:val="0"/>
        <w:jc w:val="both"/>
        <w:textAlignment w:val="baseline"/>
        <w:rPr>
          <w:spacing w:val="-2"/>
          <w:sz w:val="24"/>
          <w:szCs w:val="24"/>
        </w:rPr>
      </w:pPr>
    </w:p>
    <w:p w:rsidR="0097138E" w:rsidRPr="00820D05" w:rsidRDefault="0097138E" w:rsidP="0097138E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  <w:r w:rsidRPr="00820D05">
        <w:rPr>
          <w:bCs/>
          <w:spacing w:val="-2"/>
          <w:sz w:val="24"/>
          <w:szCs w:val="24"/>
        </w:rPr>
        <w:t xml:space="preserve">§ </w:t>
      </w:r>
      <w:r w:rsidR="00CA6253" w:rsidRPr="00820D05">
        <w:rPr>
          <w:bCs/>
          <w:spacing w:val="-2"/>
          <w:sz w:val="24"/>
          <w:szCs w:val="24"/>
        </w:rPr>
        <w:t>10</w:t>
      </w:r>
      <w:r w:rsidRPr="00820D05">
        <w:rPr>
          <w:bCs/>
          <w:spacing w:val="-2"/>
          <w:sz w:val="24"/>
          <w:szCs w:val="24"/>
        </w:rPr>
        <w:t>.</w:t>
      </w:r>
      <w:r w:rsidRPr="00820D05">
        <w:rPr>
          <w:b/>
          <w:bCs/>
          <w:spacing w:val="-2"/>
          <w:sz w:val="24"/>
          <w:szCs w:val="24"/>
        </w:rPr>
        <w:t xml:space="preserve"> </w:t>
      </w:r>
      <w:r w:rsidRPr="00820D05">
        <w:rPr>
          <w:b/>
          <w:spacing w:val="-2"/>
          <w:sz w:val="24"/>
          <w:szCs w:val="24"/>
        </w:rPr>
        <w:t>Klauzula RODO</w:t>
      </w:r>
    </w:p>
    <w:p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Administratorem Pani/Pana danych osobowych jest Instytut Dendrologii Polskiej Akademii Nauk z siedzibą w Kórniku przy ulicy Parkowej nr 5.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W sprawach związanych z Pani/Pana danymi proszę kontaktować się z Inspektorem Ochrony Danych, kontakt pisemny za pomocą poczty tradycyjnej na adres Instytut Dendrologii PAN ul. Parkowa 5, 62-035 Kórnik lub pocztą elektroniczną na adres email: </w:t>
      </w:r>
      <w:hyperlink r:id="rId11" w:history="1">
        <w:r w:rsidRPr="00820D05">
          <w:rPr>
            <w:rStyle w:val="Hipercze"/>
            <w:sz w:val="24"/>
            <w:szCs w:val="24"/>
          </w:rPr>
          <w:t>iod.idpan@man.poznan.pl</w:t>
        </w:r>
      </w:hyperlink>
      <w:r w:rsidRPr="00820D05">
        <w:rPr>
          <w:sz w:val="24"/>
          <w:szCs w:val="24"/>
        </w:rPr>
        <w:t>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  <w:r w:rsidRPr="00820D05">
        <w:rPr>
          <w:sz w:val="24"/>
          <w:szCs w:val="24"/>
        </w:rPr>
        <w:br/>
        <w:t>na Zamawiającym.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W odniesieniu do Pani/Pana danych osobowych decyzje nie będą podejmowane w sposób zautomatyzowany, stosowanie do art. 22 RODO;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Posiada Pan/Pani: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  <w:r w:rsidRPr="00820D05">
        <w:rPr>
          <w:sz w:val="24"/>
          <w:szCs w:val="24"/>
        </w:rPr>
        <w:br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7C6C05" w:rsidRPr="00820D05" w:rsidRDefault="007C6C05" w:rsidP="000A5D2C">
      <w:pPr>
        <w:pStyle w:val="Akapitzlist"/>
        <w:numPr>
          <w:ilvl w:val="1"/>
          <w:numId w:val="3"/>
        </w:numPr>
        <w:suppressAutoHyphens/>
        <w:autoSpaceDN w:val="0"/>
        <w:ind w:left="284" w:hanging="284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nie przysługuje Pani/Panu: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:rsidR="007C6C05" w:rsidRPr="00820D05" w:rsidRDefault="007C6C05" w:rsidP="007C6C05">
      <w:pPr>
        <w:suppressAutoHyphens/>
        <w:autoSpaceDN w:val="0"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</w:p>
    <w:p w:rsidR="007C6C05" w:rsidRPr="00820D05" w:rsidRDefault="007C6C05" w:rsidP="007C6C05">
      <w:pPr>
        <w:suppressAutoHyphens/>
        <w:autoSpaceDN w:val="0"/>
        <w:spacing w:after="160" w:line="259" w:lineRule="auto"/>
        <w:contextualSpacing/>
        <w:jc w:val="both"/>
        <w:textAlignment w:val="baseline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</w:t>
      </w:r>
      <w:r w:rsidRPr="00820D05">
        <w:rPr>
          <w:sz w:val="24"/>
          <w:szCs w:val="24"/>
        </w:rPr>
        <w:lastRenderedPageBreak/>
        <w:t xml:space="preserve">pozyska od Wykonawcy biorącego udział w postępowaniu, chyba że ma zastosowanie </w:t>
      </w:r>
      <w:r w:rsidRPr="00820D05">
        <w:rPr>
          <w:sz w:val="24"/>
          <w:szCs w:val="24"/>
        </w:rPr>
        <w:br/>
        <w:t>co najmniej jedno z włączeń, o których mowa w art. 14 ust. 5 RODO.</w:t>
      </w:r>
    </w:p>
    <w:p w:rsidR="0097138E" w:rsidRPr="00820D05" w:rsidRDefault="0097138E" w:rsidP="00450F3C">
      <w:pPr>
        <w:suppressAutoHyphens/>
        <w:autoSpaceDN w:val="0"/>
        <w:jc w:val="center"/>
        <w:textAlignment w:val="baseline"/>
        <w:rPr>
          <w:spacing w:val="-2"/>
          <w:sz w:val="24"/>
          <w:szCs w:val="24"/>
        </w:rPr>
      </w:pPr>
    </w:p>
    <w:p w:rsidR="00450F3C" w:rsidRPr="00820D05" w:rsidRDefault="00450F3C" w:rsidP="00D04689">
      <w:pPr>
        <w:suppressAutoHyphens/>
        <w:autoSpaceDN w:val="0"/>
        <w:jc w:val="center"/>
        <w:textAlignment w:val="baseline"/>
        <w:rPr>
          <w:rFonts w:eastAsia="Calibri"/>
          <w:sz w:val="22"/>
          <w:szCs w:val="22"/>
          <w:lang w:eastAsia="en-US"/>
        </w:rPr>
      </w:pPr>
      <w:r w:rsidRPr="00820D05">
        <w:rPr>
          <w:spacing w:val="-2"/>
          <w:sz w:val="24"/>
          <w:szCs w:val="24"/>
        </w:rPr>
        <w:t xml:space="preserve">§ </w:t>
      </w:r>
      <w:r w:rsidR="00E135D3" w:rsidRPr="00820D05">
        <w:rPr>
          <w:spacing w:val="-2"/>
          <w:sz w:val="24"/>
          <w:szCs w:val="24"/>
        </w:rPr>
        <w:t>1</w:t>
      </w:r>
      <w:r w:rsidR="00CA6253" w:rsidRPr="00820D05">
        <w:rPr>
          <w:spacing w:val="-2"/>
          <w:sz w:val="24"/>
          <w:szCs w:val="24"/>
        </w:rPr>
        <w:t>1</w:t>
      </w:r>
      <w:r w:rsidRPr="00820D05">
        <w:rPr>
          <w:spacing w:val="-2"/>
          <w:sz w:val="24"/>
          <w:szCs w:val="24"/>
        </w:rPr>
        <w:t xml:space="preserve">. </w:t>
      </w:r>
      <w:r w:rsidRPr="00820D05">
        <w:rPr>
          <w:b/>
          <w:spacing w:val="-2"/>
          <w:sz w:val="24"/>
          <w:szCs w:val="24"/>
        </w:rPr>
        <w:t>Egzemplarze umowy</w:t>
      </w:r>
    </w:p>
    <w:p w:rsidR="00450F3C" w:rsidRPr="00820D05" w:rsidRDefault="00450F3C" w:rsidP="00450F3C">
      <w:pPr>
        <w:suppressAutoHyphens/>
        <w:autoSpaceDN w:val="0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spacing w:val="-2"/>
          <w:sz w:val="24"/>
          <w:szCs w:val="24"/>
        </w:rPr>
        <w:t>Umowa niniejsza została sporządzona w dwóch jednobrzmiących egzemplarzach, po jednym dla każdej ze stron.</w:t>
      </w:r>
    </w:p>
    <w:p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EA1D11" w:rsidRPr="00820D05" w:rsidRDefault="00EA1D11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</w:p>
    <w:p w:rsidR="00450F3C" w:rsidRPr="00820D05" w:rsidRDefault="00450F3C" w:rsidP="00450F3C">
      <w:pPr>
        <w:keepNext/>
        <w:keepLines/>
        <w:suppressAutoHyphens/>
        <w:autoSpaceDN w:val="0"/>
        <w:ind w:left="1416"/>
        <w:jc w:val="both"/>
        <w:textAlignment w:val="baseline"/>
        <w:rPr>
          <w:b/>
          <w:bCs/>
          <w:sz w:val="24"/>
          <w:szCs w:val="24"/>
        </w:rPr>
      </w:pPr>
      <w:r w:rsidRPr="00820D05">
        <w:rPr>
          <w:b/>
          <w:bCs/>
          <w:sz w:val="24"/>
          <w:szCs w:val="24"/>
        </w:rPr>
        <w:t xml:space="preserve">ZAMAWIAJĄCY                                      </w:t>
      </w:r>
      <w:r w:rsidRPr="00820D05">
        <w:rPr>
          <w:b/>
          <w:bCs/>
          <w:sz w:val="24"/>
          <w:szCs w:val="24"/>
        </w:rPr>
        <w:tab/>
        <w:t xml:space="preserve">     DOSTAWCA</w:t>
      </w:r>
    </w:p>
    <w:p w:rsidR="008162DC" w:rsidRPr="00820D05" w:rsidRDefault="008162DC" w:rsidP="00A64BAD"/>
    <w:p w:rsidR="00C71F60" w:rsidRPr="00820D05" w:rsidRDefault="00D57566" w:rsidP="00D57566">
      <w:pPr>
        <w:ind w:left="7788"/>
      </w:pPr>
      <w:r w:rsidRPr="00820D05">
        <w:t xml:space="preserve">         </w:t>
      </w:r>
      <w:r w:rsidR="00A15B72" w:rsidRPr="00820D05">
        <w:t xml:space="preserve">  </w:t>
      </w:r>
      <w:r w:rsidR="006B630A" w:rsidRPr="00820D05">
        <w:t xml:space="preserve"> </w:t>
      </w:r>
    </w:p>
    <w:p w:rsidR="00C71F60" w:rsidRPr="00820D05" w:rsidRDefault="00C71F60" w:rsidP="00D57566">
      <w:pPr>
        <w:ind w:left="7788"/>
      </w:pPr>
    </w:p>
    <w:p w:rsidR="007C6C05" w:rsidRPr="00820D05" w:rsidRDefault="007C6C05" w:rsidP="00C71F60">
      <w:pPr>
        <w:ind w:left="7788"/>
        <w:jc w:val="right"/>
      </w:pPr>
    </w:p>
    <w:p w:rsidR="007C6C05" w:rsidRPr="00820D05" w:rsidRDefault="007C6C05" w:rsidP="00C71F60">
      <w:pPr>
        <w:ind w:left="7788"/>
        <w:jc w:val="right"/>
      </w:pPr>
    </w:p>
    <w:p w:rsidR="007C6C05" w:rsidRPr="00820D05" w:rsidRDefault="007C6C05" w:rsidP="00C71F60">
      <w:pPr>
        <w:ind w:left="7788"/>
        <w:jc w:val="right"/>
      </w:pPr>
    </w:p>
    <w:p w:rsidR="007C6C05" w:rsidRPr="00820D05" w:rsidRDefault="007C6C05" w:rsidP="00C71F60">
      <w:pPr>
        <w:ind w:left="7788"/>
        <w:jc w:val="right"/>
      </w:pPr>
    </w:p>
    <w:p w:rsidR="007C6C05" w:rsidRPr="00820D05" w:rsidRDefault="007C6C05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Pr="00820D05" w:rsidRDefault="00CA6253" w:rsidP="00C71F60">
      <w:pPr>
        <w:ind w:left="7788"/>
        <w:jc w:val="right"/>
      </w:pPr>
    </w:p>
    <w:p w:rsidR="00CA6253" w:rsidRDefault="00CA6253" w:rsidP="00C71F60">
      <w:pPr>
        <w:ind w:left="7788"/>
        <w:jc w:val="right"/>
      </w:pPr>
    </w:p>
    <w:p w:rsidR="0070557A" w:rsidRPr="00820D05" w:rsidRDefault="0070557A" w:rsidP="00C71F60">
      <w:pPr>
        <w:ind w:left="7788"/>
        <w:jc w:val="right"/>
      </w:pPr>
    </w:p>
    <w:p w:rsidR="008162DC" w:rsidRPr="00820D05" w:rsidRDefault="008162DC" w:rsidP="00C71F60">
      <w:pPr>
        <w:ind w:left="7788"/>
        <w:jc w:val="right"/>
      </w:pPr>
      <w:r w:rsidRPr="00820D05">
        <w:lastRenderedPageBreak/>
        <w:t>Zał. nr 3</w:t>
      </w:r>
    </w:p>
    <w:p w:rsidR="008162DC" w:rsidRPr="00820D05" w:rsidRDefault="008162DC" w:rsidP="008162DC">
      <w:pPr>
        <w:ind w:left="708" w:firstLine="708"/>
        <w:jc w:val="right"/>
      </w:pPr>
      <w:r w:rsidRPr="00820D05">
        <w:tab/>
        <w:t xml:space="preserve">do ogłoszenia o zamówienie z </w:t>
      </w:r>
      <w:r w:rsidR="00FE449D">
        <w:t>30</w:t>
      </w:r>
      <w:r w:rsidR="00D61036" w:rsidRPr="00D61036">
        <w:t xml:space="preserve">.06.2021 </w:t>
      </w:r>
      <w:r w:rsidRPr="00820D05">
        <w:t>r.</w:t>
      </w:r>
    </w:p>
    <w:p w:rsidR="008162DC" w:rsidRPr="00820D05" w:rsidRDefault="008162DC" w:rsidP="008162DC">
      <w:pPr>
        <w:tabs>
          <w:tab w:val="left" w:pos="7380"/>
        </w:tabs>
        <w:ind w:left="708" w:firstLine="708"/>
        <w:jc w:val="both"/>
        <w:rPr>
          <w:sz w:val="24"/>
          <w:szCs w:val="24"/>
        </w:rPr>
      </w:pPr>
    </w:p>
    <w:p w:rsidR="008162DC" w:rsidRPr="00820D05" w:rsidRDefault="008162DC" w:rsidP="008162DC">
      <w:pPr>
        <w:jc w:val="both"/>
        <w:rPr>
          <w:sz w:val="24"/>
          <w:szCs w:val="24"/>
        </w:rPr>
      </w:pP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sz w:val="24"/>
          <w:szCs w:val="24"/>
        </w:rPr>
      </w:pPr>
      <w:r w:rsidRPr="00820D05">
        <w:rPr>
          <w:sz w:val="24"/>
          <w:szCs w:val="24"/>
        </w:rPr>
        <w:tab/>
      </w:r>
    </w:p>
    <w:p w:rsidR="008162DC" w:rsidRPr="00820D05" w:rsidRDefault="008162DC" w:rsidP="008162DC">
      <w:pPr>
        <w:tabs>
          <w:tab w:val="left" w:pos="7560"/>
        </w:tabs>
        <w:ind w:left="708" w:firstLine="708"/>
        <w:jc w:val="both"/>
        <w:rPr>
          <w:i/>
          <w:iCs/>
          <w:sz w:val="24"/>
          <w:szCs w:val="24"/>
        </w:rPr>
      </w:pP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  <w:r w:rsidRPr="00820D05">
        <w:rPr>
          <w:i/>
          <w:iCs/>
          <w:sz w:val="24"/>
          <w:szCs w:val="24"/>
        </w:rPr>
        <w:tab/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……………………………………………………………………..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Pieczęć adresowa firmy Wykonawcy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>Oświadczenie</w:t>
      </w:r>
    </w:p>
    <w:p w:rsidR="008162DC" w:rsidRPr="00820D05" w:rsidRDefault="008162DC" w:rsidP="008162DC">
      <w:pPr>
        <w:jc w:val="center"/>
        <w:rPr>
          <w:b/>
          <w:spacing w:val="-2"/>
          <w:sz w:val="24"/>
          <w:szCs w:val="24"/>
        </w:rPr>
      </w:pPr>
      <w:r w:rsidRPr="00820D05">
        <w:rPr>
          <w:b/>
          <w:spacing w:val="-2"/>
          <w:sz w:val="24"/>
          <w:szCs w:val="24"/>
        </w:rPr>
        <w:t xml:space="preserve">o spełnieniu warunków udziału w postępowaniu 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301FA1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S</w:t>
      </w:r>
      <w:r w:rsidR="008162DC" w:rsidRPr="00820D05">
        <w:rPr>
          <w:spacing w:val="-2"/>
          <w:sz w:val="24"/>
          <w:szCs w:val="24"/>
        </w:rPr>
        <w:t>kładając ofertę w postępowaniu o udzielenie zamówienia publicznego oświadczam, jako upoważniony reprezentant Wykonawcy, że /</w:t>
      </w:r>
      <w:r w:rsidR="008162DC" w:rsidRPr="00820D05">
        <w:rPr>
          <w:b/>
          <w:spacing w:val="-2"/>
          <w:sz w:val="24"/>
          <w:szCs w:val="24"/>
        </w:rPr>
        <w:t>spełniamy – nie spełniamy</w:t>
      </w:r>
      <w:r w:rsidR="008162DC" w:rsidRPr="00820D05">
        <w:rPr>
          <w:spacing w:val="-2"/>
          <w:sz w:val="24"/>
          <w:szCs w:val="24"/>
        </w:rPr>
        <w:t xml:space="preserve">/* warunki udziału w postępowaniu w ten sposób, że: 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>/* uprawnienia do wykonywania określonej działalności lub czynności;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Posiadamy – nie posiadamy</w:t>
      </w:r>
      <w:r w:rsidRPr="00820D05">
        <w:rPr>
          <w:spacing w:val="-2"/>
          <w:sz w:val="24"/>
          <w:szCs w:val="24"/>
        </w:rPr>
        <w:t xml:space="preserve">/* niezbędną wiedzę i doświadczenie 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/</w:t>
      </w:r>
      <w:r w:rsidRPr="00820D05">
        <w:rPr>
          <w:b/>
          <w:spacing w:val="-2"/>
          <w:sz w:val="24"/>
          <w:szCs w:val="24"/>
        </w:rPr>
        <w:t>Dysponujemy – nie dysponujemy</w:t>
      </w:r>
      <w:r w:rsidRPr="00820D05">
        <w:rPr>
          <w:spacing w:val="-2"/>
          <w:sz w:val="24"/>
          <w:szCs w:val="24"/>
        </w:rPr>
        <w:t>/* potencjałem technicznym i osobami zdolnymi do wykonania zamówienia;</w:t>
      </w:r>
    </w:p>
    <w:p w:rsidR="008162DC" w:rsidRPr="00820D05" w:rsidRDefault="008162DC" w:rsidP="008162DC">
      <w:pPr>
        <w:tabs>
          <w:tab w:val="num" w:pos="1080"/>
        </w:tabs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Znajdujemy się w sytuacji ekonomicznej i finansowej /</w:t>
      </w:r>
      <w:r w:rsidRPr="00820D05">
        <w:rPr>
          <w:b/>
          <w:spacing w:val="-2"/>
          <w:sz w:val="24"/>
          <w:szCs w:val="24"/>
        </w:rPr>
        <w:t>za</w:t>
      </w:r>
      <w:r w:rsidRPr="00820D05">
        <w:rPr>
          <w:b/>
          <w:spacing w:val="-2"/>
          <w:sz w:val="24"/>
          <w:szCs w:val="24"/>
        </w:rPr>
        <w:softHyphen/>
        <w:t>pewniającej – nie zapewniającej</w:t>
      </w:r>
      <w:r w:rsidRPr="00820D05">
        <w:rPr>
          <w:spacing w:val="-2"/>
          <w:sz w:val="24"/>
          <w:szCs w:val="24"/>
        </w:rPr>
        <w:t>/* wykonanie zamówienia</w:t>
      </w:r>
      <w:r w:rsidR="007A35B4" w:rsidRPr="00820D05">
        <w:rPr>
          <w:spacing w:val="-2"/>
          <w:sz w:val="24"/>
          <w:szCs w:val="24"/>
        </w:rPr>
        <w:t>,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………………………………………………………</w:t>
      </w:r>
    </w:p>
    <w:p w:rsidR="008162DC" w:rsidRPr="00820D05" w:rsidRDefault="008162DC" w:rsidP="008162DC">
      <w:pPr>
        <w:jc w:val="both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       (Miejsce i data)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....................................................................................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Podpisy i pieczęć osób (osoby) uprawnionych (uprawnionej)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 xml:space="preserve">do występowania w obrocie prawnym, reprezentowania </w:t>
      </w:r>
    </w:p>
    <w:p w:rsidR="008162DC" w:rsidRPr="00820D05" w:rsidRDefault="008162DC" w:rsidP="008162DC">
      <w:pPr>
        <w:jc w:val="right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Wykonawcy, składania oświadczeń w jego imieniu</w:t>
      </w:r>
    </w:p>
    <w:p w:rsidR="008162DC" w:rsidRPr="00820D05" w:rsidRDefault="008162DC" w:rsidP="008162DC">
      <w:pPr>
        <w:jc w:val="center"/>
        <w:rPr>
          <w:spacing w:val="-2"/>
          <w:sz w:val="24"/>
          <w:szCs w:val="24"/>
        </w:rPr>
      </w:pPr>
    </w:p>
    <w:p w:rsidR="004B7453" w:rsidRPr="00820D05" w:rsidRDefault="008162DC" w:rsidP="00332E4B">
      <w:pPr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t>* - niepotrzebne skreślić</w:t>
      </w:r>
    </w:p>
    <w:p w:rsidR="004B7453" w:rsidRPr="00820D05" w:rsidRDefault="004B7453">
      <w:pPr>
        <w:spacing w:after="200" w:line="276" w:lineRule="auto"/>
        <w:rPr>
          <w:spacing w:val="-2"/>
          <w:sz w:val="24"/>
          <w:szCs w:val="24"/>
        </w:rPr>
      </w:pPr>
      <w:r w:rsidRPr="00820D05">
        <w:rPr>
          <w:spacing w:val="-2"/>
          <w:sz w:val="24"/>
          <w:szCs w:val="24"/>
        </w:rPr>
        <w:br w:type="page"/>
      </w:r>
    </w:p>
    <w:p w:rsidR="004B7453" w:rsidRPr="00820D05" w:rsidRDefault="004B7453" w:rsidP="004B7453">
      <w:pPr>
        <w:ind w:left="7788"/>
        <w:jc w:val="right"/>
      </w:pPr>
      <w:r w:rsidRPr="00820D05">
        <w:lastRenderedPageBreak/>
        <w:t>Zał. nr 4</w:t>
      </w:r>
    </w:p>
    <w:p w:rsidR="004B7453" w:rsidRPr="00820D05" w:rsidRDefault="004B7453" w:rsidP="004B7453">
      <w:pPr>
        <w:ind w:left="708" w:firstLine="708"/>
        <w:jc w:val="right"/>
      </w:pPr>
      <w:r w:rsidRPr="00820D05">
        <w:tab/>
        <w:t xml:space="preserve">do ogłoszenia o zamówienie z </w:t>
      </w:r>
      <w:r w:rsidR="00FE449D">
        <w:t>30</w:t>
      </w:r>
      <w:bookmarkStart w:id="0" w:name="_GoBack"/>
      <w:bookmarkEnd w:id="0"/>
      <w:r w:rsidR="00D61036" w:rsidRPr="00D61036">
        <w:t xml:space="preserve">.06.2021 </w:t>
      </w:r>
      <w:r w:rsidRPr="00820D05">
        <w:t>r.</w:t>
      </w: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</w:p>
    <w:p w:rsidR="004B7453" w:rsidRPr="00820D05" w:rsidRDefault="004B7453" w:rsidP="004B7453">
      <w:pPr>
        <w:jc w:val="center"/>
        <w:rPr>
          <w:rFonts w:eastAsiaTheme="minorHAnsi"/>
          <w:b/>
          <w:sz w:val="24"/>
          <w:szCs w:val="24"/>
          <w:lang w:eastAsia="en-US"/>
        </w:rPr>
      </w:pPr>
      <w:r w:rsidRPr="00820D05">
        <w:rPr>
          <w:rFonts w:eastAsiaTheme="minorHAnsi"/>
          <w:b/>
          <w:sz w:val="24"/>
          <w:szCs w:val="24"/>
          <w:lang w:eastAsia="en-US"/>
        </w:rPr>
        <w:t>Klauzula informacyjna z art. 13 RODO do zastosowania przez Zamawiających w celu związanym z postępowaniem o udzielenie zamówienia publicznego</w:t>
      </w:r>
    </w:p>
    <w:p w:rsidR="004B7453" w:rsidRPr="00820D05" w:rsidRDefault="004B7453" w:rsidP="004B7453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Zgodnie z art. 13 ust. 1 i 2 rozporządzenia Parlamentu Europejskiego i Rady (2016/679 z dnia 27 kwietnia 2016 r. w sprawie ochrony osób fizycznych w związku z przetwarzaniem danych osobowych i w sprawie swobodnego przepływu takich danych oraz uchylenia dyrektywy 95/46/WE), dalej RODO informuję że: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1. Administratorem Pani/Pana danych osobowych jest Instytut Dendrologii Polskiej Akademii Nauk z siedzibą w Kórniku przy ulicy Parkowej nr 5.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2. W sprawach związanych z Pani/Pana danymi proszę kontaktować się z Inspektorem Ochrony Danych, kontakt pisemny za pomocą poczty tradycyjnej na adres Instytut Dendrologii PAN ul. Parkowa 5, 62-035 Kórnik lub pocztą elektroniczną na adres email: iod.idpan@man.poznan.pl.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3. 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na Zamawiającym.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4. Obiorcami Pani/Pana danych osobowych będą osoby lub podmioty, którym udostępniona zostanie dokumentacja postępowania w oparciu o art. 18 oraz art. 74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5. Pani/Pana dane osobowe będą przechowywane, zgodnie z art. 78 ust. 1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, przez okres 4 lat od dnia zakończenia postępowania o udzielenie zamówienia, a jeżeli czas trwania umowy przekracza 4 lata, okres przechowywania obejmuje cały czas trwania umowy.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6. Obowiązek podania przez Panią/Pana danych osobowych bezpośrednio Pani/Pana dotyczących jest wymogiem ustawowym określonym w przepisach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, związanym z udziałem w postępowaniu o udzielenie zamówienia publicznego, konsekwencje niepodania określonych danych wynikają z ustawy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>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7. W odniesieniu do Pani/Pana danych osobowych decyzje nie będą podejmowane w sposób zautomatyzowany, stosowanie do art. 22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8. Posiada Pan/Pani: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15 RODO prawo dostępu do danych osobowych Pani/Pana dotyczących;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820D05">
        <w:rPr>
          <w:sz w:val="24"/>
          <w:szCs w:val="24"/>
        </w:rPr>
        <w:t>Pzp</w:t>
      </w:r>
      <w:proofErr w:type="spellEnd"/>
      <w:r w:rsidRPr="00820D05">
        <w:rPr>
          <w:sz w:val="24"/>
          <w:szCs w:val="24"/>
        </w:rPr>
        <w:t xml:space="preserve"> oraz nie może naruszać integralności protokołu oraz jego załączników;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− na podstawie art. 18 RODO prawo żądania od administratora ograniczenia przetwarzania danych osobowych z zastrzeżeniem przypadków, o których mowa w art. 18 ust. 2 RODO, przy czym prawo do ograniczenia przetwarzania nie ma zastosowania w odniesieniu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lastRenderedPageBreak/>
        <w:t>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wniesienia skargi do Prezesa Urzędu Ochrony Danych Osobowych, gdy uzna Pani/Pan, że przetwarzanie danych osobowych Pani/Pana dotyczących narusza przepisy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9. Nie przysługuje Pani/Panu: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w związku z art. 17 ust. 3 lit. b, d lub e RODO prawo do usunięcia danych osobowych;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prawo do przenoszenia danych osobowych, o którym mowa w art. 20 RODO;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− na podstawie art. 21 RODO prawo sprzeciwu, wobec przetwarzania danych osobowych, gdyż podstawą prawną przetwarzania Pani/Pana danych osobowych jest art. 6 ust. 1 lit. c RODO.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 xml:space="preserve">Jednocześnie Zamawiający przypomina o ciążącym na Pani/Panu obowiązku informacyjnym wynikającym z art. 14 ROD O względem osób fizycznych, których dane przekazane zostaną Zamawiającemu w związku z prowadzonym postępowaniem i które Zamawiający pośrednio pozyska od Wykonawcy biorącego udział w postępowaniu, chyba że ma zastosowanie </w:t>
      </w:r>
    </w:p>
    <w:p w:rsidR="007C6C05" w:rsidRPr="00820D05" w:rsidRDefault="007C6C05" w:rsidP="007C6C05">
      <w:pPr>
        <w:spacing w:before="120" w:after="120" w:line="276" w:lineRule="auto"/>
        <w:jc w:val="both"/>
        <w:rPr>
          <w:sz w:val="24"/>
          <w:szCs w:val="24"/>
        </w:rPr>
      </w:pPr>
      <w:r w:rsidRPr="00820D05">
        <w:rPr>
          <w:sz w:val="24"/>
          <w:szCs w:val="24"/>
        </w:rPr>
        <w:t>co najmniej jedno z włączeń, o których mowa w art. 14 ust. 5 RODO.</w:t>
      </w:r>
    </w:p>
    <w:sectPr w:rsidR="007C6C05" w:rsidRPr="00820D05" w:rsidSect="00D11A6D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132DA"/>
    <w:multiLevelType w:val="hybridMultilevel"/>
    <w:tmpl w:val="911202D2"/>
    <w:lvl w:ilvl="0" w:tplc="18FCC3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C721F"/>
    <w:multiLevelType w:val="hybridMultilevel"/>
    <w:tmpl w:val="C35E7A3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F42FC"/>
    <w:multiLevelType w:val="hybridMultilevel"/>
    <w:tmpl w:val="FB4E61E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D19AD"/>
    <w:multiLevelType w:val="hybridMultilevel"/>
    <w:tmpl w:val="68F289D0"/>
    <w:lvl w:ilvl="0" w:tplc="D944B23E">
      <w:start w:val="1"/>
      <w:numFmt w:val="bullet"/>
      <w:lvlText w:val="−"/>
      <w:lvlJc w:val="left"/>
      <w:pPr>
        <w:ind w:left="178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0B2C5A9C"/>
    <w:multiLevelType w:val="hybridMultilevel"/>
    <w:tmpl w:val="C226D60E"/>
    <w:lvl w:ilvl="0" w:tplc="D944B23E">
      <w:start w:val="1"/>
      <w:numFmt w:val="bullet"/>
      <w:lvlText w:val="−"/>
      <w:lvlJc w:val="left"/>
      <w:pPr>
        <w:ind w:left="107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5" w15:restartNumberingAfterBreak="0">
    <w:nsid w:val="0B3F144D"/>
    <w:multiLevelType w:val="hybridMultilevel"/>
    <w:tmpl w:val="73BA14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C16FD5"/>
    <w:multiLevelType w:val="hybridMultilevel"/>
    <w:tmpl w:val="189A2BF4"/>
    <w:lvl w:ilvl="0" w:tplc="D944B23E">
      <w:start w:val="1"/>
      <w:numFmt w:val="bullet"/>
      <w:lvlText w:val="−"/>
      <w:lvlJc w:val="left"/>
      <w:pPr>
        <w:ind w:left="70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7" w15:restartNumberingAfterBreak="0">
    <w:nsid w:val="0FDD4AFD"/>
    <w:multiLevelType w:val="hybridMultilevel"/>
    <w:tmpl w:val="03507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7A071B"/>
    <w:multiLevelType w:val="hybridMultilevel"/>
    <w:tmpl w:val="B94E6E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E50F7E"/>
    <w:multiLevelType w:val="hybridMultilevel"/>
    <w:tmpl w:val="0C2E8280"/>
    <w:lvl w:ilvl="0" w:tplc="2FE82586">
      <w:start w:val="1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A64947"/>
    <w:multiLevelType w:val="hybridMultilevel"/>
    <w:tmpl w:val="BDE225F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8A4989"/>
    <w:multiLevelType w:val="hybridMultilevel"/>
    <w:tmpl w:val="8BBA0B1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760F77"/>
    <w:multiLevelType w:val="hybridMultilevel"/>
    <w:tmpl w:val="DB246F1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F50477"/>
    <w:multiLevelType w:val="hybridMultilevel"/>
    <w:tmpl w:val="CB6C69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A7D5A75"/>
    <w:multiLevelType w:val="hybridMultilevel"/>
    <w:tmpl w:val="087A9E3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748FF"/>
    <w:multiLevelType w:val="hybridMultilevel"/>
    <w:tmpl w:val="AAD07E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1F2FD7"/>
    <w:multiLevelType w:val="hybridMultilevel"/>
    <w:tmpl w:val="8B305796"/>
    <w:lvl w:ilvl="0" w:tplc="9C8649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F7FC8"/>
    <w:multiLevelType w:val="hybridMultilevel"/>
    <w:tmpl w:val="6CA2F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AE37C9"/>
    <w:multiLevelType w:val="hybridMultilevel"/>
    <w:tmpl w:val="AAFE526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FA176C"/>
    <w:multiLevelType w:val="hybridMultilevel"/>
    <w:tmpl w:val="912E34F6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2ECC15FD"/>
    <w:multiLevelType w:val="hybridMultilevel"/>
    <w:tmpl w:val="329A9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57F91"/>
    <w:multiLevelType w:val="hybridMultilevel"/>
    <w:tmpl w:val="246C9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5542F"/>
    <w:multiLevelType w:val="hybridMultilevel"/>
    <w:tmpl w:val="23B07C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D7327A"/>
    <w:multiLevelType w:val="hybridMultilevel"/>
    <w:tmpl w:val="74508AB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FD5785"/>
    <w:multiLevelType w:val="hybridMultilevel"/>
    <w:tmpl w:val="C6706E22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7502733"/>
    <w:multiLevelType w:val="hybridMultilevel"/>
    <w:tmpl w:val="EF36870A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B6235D"/>
    <w:multiLevelType w:val="hybridMultilevel"/>
    <w:tmpl w:val="E4D8E30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3070C4"/>
    <w:multiLevelType w:val="hybridMultilevel"/>
    <w:tmpl w:val="4A565B0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CEB21C46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476ABE"/>
    <w:multiLevelType w:val="hybridMultilevel"/>
    <w:tmpl w:val="767285C0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43AF43BB"/>
    <w:multiLevelType w:val="hybridMultilevel"/>
    <w:tmpl w:val="5630C7C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857721C"/>
    <w:multiLevelType w:val="hybridMultilevel"/>
    <w:tmpl w:val="EBEAF0A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429846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5A227D"/>
    <w:multiLevelType w:val="hybridMultilevel"/>
    <w:tmpl w:val="A712E28C"/>
    <w:lvl w:ilvl="0" w:tplc="ED0C75E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7C2A68"/>
    <w:multiLevelType w:val="hybridMultilevel"/>
    <w:tmpl w:val="041AD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40084B"/>
    <w:multiLevelType w:val="hybridMultilevel"/>
    <w:tmpl w:val="A672F092"/>
    <w:lvl w:ilvl="0" w:tplc="D944B23E">
      <w:start w:val="1"/>
      <w:numFmt w:val="bullet"/>
      <w:lvlText w:val="−"/>
      <w:lvlJc w:val="left"/>
      <w:pPr>
        <w:ind w:left="851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34" w15:restartNumberingAfterBreak="0">
    <w:nsid w:val="4D9358AC"/>
    <w:multiLevelType w:val="hybridMultilevel"/>
    <w:tmpl w:val="D21CFC16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DE625FB"/>
    <w:multiLevelType w:val="hybridMultilevel"/>
    <w:tmpl w:val="8714A0F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403EEF"/>
    <w:multiLevelType w:val="hybridMultilevel"/>
    <w:tmpl w:val="54DE1F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8046C0F"/>
    <w:multiLevelType w:val="hybridMultilevel"/>
    <w:tmpl w:val="B074EEC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A2501B8"/>
    <w:multiLevelType w:val="hybridMultilevel"/>
    <w:tmpl w:val="295AE032"/>
    <w:lvl w:ilvl="0" w:tplc="2FE82586">
      <w:start w:val="1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7D76B2"/>
    <w:multiLevelType w:val="hybridMultilevel"/>
    <w:tmpl w:val="CB82B0B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8C058F3"/>
    <w:multiLevelType w:val="hybridMultilevel"/>
    <w:tmpl w:val="4F5AAFC4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A4A707F"/>
    <w:multiLevelType w:val="hybridMultilevel"/>
    <w:tmpl w:val="0682FB9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6ECA7959"/>
    <w:multiLevelType w:val="hybridMultilevel"/>
    <w:tmpl w:val="1F208CC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D74A4"/>
    <w:multiLevelType w:val="hybridMultilevel"/>
    <w:tmpl w:val="2CB6C9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7764666"/>
    <w:multiLevelType w:val="hybridMultilevel"/>
    <w:tmpl w:val="0AAE0DBA"/>
    <w:lvl w:ilvl="0" w:tplc="2FE82586">
      <w:start w:val="1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8356BD1"/>
    <w:multiLevelType w:val="hybridMultilevel"/>
    <w:tmpl w:val="13445AB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7A3795"/>
    <w:multiLevelType w:val="hybridMultilevel"/>
    <w:tmpl w:val="9DE4C0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88674F"/>
    <w:multiLevelType w:val="hybridMultilevel"/>
    <w:tmpl w:val="923EBF6A"/>
    <w:lvl w:ilvl="0" w:tplc="EBC81B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EA3EC8"/>
    <w:multiLevelType w:val="hybridMultilevel"/>
    <w:tmpl w:val="56C2C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4F57E3"/>
    <w:multiLevelType w:val="hybridMultilevel"/>
    <w:tmpl w:val="3208E39E"/>
    <w:lvl w:ilvl="0" w:tplc="2690B51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5"/>
  </w:num>
  <w:num w:numId="3">
    <w:abstractNumId w:val="20"/>
  </w:num>
  <w:num w:numId="4">
    <w:abstractNumId w:val="7"/>
  </w:num>
  <w:num w:numId="5">
    <w:abstractNumId w:val="35"/>
  </w:num>
  <w:num w:numId="6">
    <w:abstractNumId w:val="22"/>
  </w:num>
  <w:num w:numId="7">
    <w:abstractNumId w:val="26"/>
  </w:num>
  <w:num w:numId="8">
    <w:abstractNumId w:val="16"/>
  </w:num>
  <w:num w:numId="9">
    <w:abstractNumId w:val="19"/>
  </w:num>
  <w:num w:numId="10">
    <w:abstractNumId w:val="3"/>
  </w:num>
  <w:num w:numId="11">
    <w:abstractNumId w:val="8"/>
  </w:num>
  <w:num w:numId="12">
    <w:abstractNumId w:val="36"/>
  </w:num>
  <w:num w:numId="13">
    <w:abstractNumId w:val="48"/>
  </w:num>
  <w:num w:numId="14">
    <w:abstractNumId w:val="4"/>
  </w:num>
  <w:num w:numId="15">
    <w:abstractNumId w:val="29"/>
  </w:num>
  <w:num w:numId="16">
    <w:abstractNumId w:val="13"/>
  </w:num>
  <w:num w:numId="17">
    <w:abstractNumId w:val="17"/>
  </w:num>
  <w:num w:numId="18">
    <w:abstractNumId w:val="47"/>
  </w:num>
  <w:num w:numId="19">
    <w:abstractNumId w:val="18"/>
  </w:num>
  <w:num w:numId="20">
    <w:abstractNumId w:val="1"/>
  </w:num>
  <w:num w:numId="21">
    <w:abstractNumId w:val="11"/>
  </w:num>
  <w:num w:numId="22">
    <w:abstractNumId w:val="14"/>
  </w:num>
  <w:num w:numId="23">
    <w:abstractNumId w:val="30"/>
  </w:num>
  <w:num w:numId="24">
    <w:abstractNumId w:val="2"/>
  </w:num>
  <w:num w:numId="25">
    <w:abstractNumId w:val="24"/>
  </w:num>
  <w:num w:numId="26">
    <w:abstractNumId w:val="37"/>
  </w:num>
  <w:num w:numId="27">
    <w:abstractNumId w:val="33"/>
  </w:num>
  <w:num w:numId="28">
    <w:abstractNumId w:val="27"/>
  </w:num>
  <w:num w:numId="29">
    <w:abstractNumId w:val="12"/>
  </w:num>
  <w:num w:numId="30">
    <w:abstractNumId w:val="49"/>
  </w:num>
  <w:num w:numId="31">
    <w:abstractNumId w:val="46"/>
  </w:num>
  <w:num w:numId="32">
    <w:abstractNumId w:val="32"/>
  </w:num>
  <w:num w:numId="33">
    <w:abstractNumId w:val="31"/>
  </w:num>
  <w:num w:numId="34">
    <w:abstractNumId w:val="34"/>
  </w:num>
  <w:num w:numId="35">
    <w:abstractNumId w:val="43"/>
  </w:num>
  <w:num w:numId="36">
    <w:abstractNumId w:val="10"/>
  </w:num>
  <w:num w:numId="37">
    <w:abstractNumId w:val="28"/>
  </w:num>
  <w:num w:numId="38">
    <w:abstractNumId w:val="25"/>
  </w:num>
  <w:num w:numId="39">
    <w:abstractNumId w:val="40"/>
  </w:num>
  <w:num w:numId="40">
    <w:abstractNumId w:val="39"/>
  </w:num>
  <w:num w:numId="41">
    <w:abstractNumId w:val="41"/>
  </w:num>
  <w:num w:numId="42">
    <w:abstractNumId w:val="23"/>
  </w:num>
  <w:num w:numId="43">
    <w:abstractNumId w:val="0"/>
  </w:num>
  <w:num w:numId="44">
    <w:abstractNumId w:val="6"/>
  </w:num>
  <w:num w:numId="45">
    <w:abstractNumId w:val="42"/>
  </w:num>
  <w:num w:numId="46">
    <w:abstractNumId w:val="45"/>
  </w:num>
  <w:num w:numId="47">
    <w:abstractNumId w:val="21"/>
  </w:num>
  <w:num w:numId="48">
    <w:abstractNumId w:val="44"/>
  </w:num>
  <w:num w:numId="4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8"/>
  </w:num>
  <w:num w:numId="51">
    <w:abstractNumId w:val="19"/>
  </w:num>
  <w:num w:numId="5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"/>
  </w:num>
  <w:num w:numId="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2B6A"/>
    <w:rsid w:val="000077C0"/>
    <w:rsid w:val="00011874"/>
    <w:rsid w:val="00021DD0"/>
    <w:rsid w:val="00026D6F"/>
    <w:rsid w:val="00026F41"/>
    <w:rsid w:val="00034C35"/>
    <w:rsid w:val="0003635D"/>
    <w:rsid w:val="000522BE"/>
    <w:rsid w:val="000618C5"/>
    <w:rsid w:val="000639E5"/>
    <w:rsid w:val="00070D8E"/>
    <w:rsid w:val="000847E7"/>
    <w:rsid w:val="00094C80"/>
    <w:rsid w:val="0009728D"/>
    <w:rsid w:val="000A38B0"/>
    <w:rsid w:val="000A4CB9"/>
    <w:rsid w:val="000A5559"/>
    <w:rsid w:val="000A5D2C"/>
    <w:rsid w:val="000A6876"/>
    <w:rsid w:val="000A78D0"/>
    <w:rsid w:val="000B2C4B"/>
    <w:rsid w:val="000B2DE9"/>
    <w:rsid w:val="000B42B0"/>
    <w:rsid w:val="000C3241"/>
    <w:rsid w:val="000C5625"/>
    <w:rsid w:val="000C63CB"/>
    <w:rsid w:val="000C6BD5"/>
    <w:rsid w:val="000C735B"/>
    <w:rsid w:val="000D1A3E"/>
    <w:rsid w:val="000D3C33"/>
    <w:rsid w:val="000E04BF"/>
    <w:rsid w:val="000E0E5A"/>
    <w:rsid w:val="000E1942"/>
    <w:rsid w:val="000E5FFA"/>
    <w:rsid w:val="000E65F7"/>
    <w:rsid w:val="000F0CF2"/>
    <w:rsid w:val="000F703E"/>
    <w:rsid w:val="001075E1"/>
    <w:rsid w:val="001150A7"/>
    <w:rsid w:val="00115F5A"/>
    <w:rsid w:val="00120615"/>
    <w:rsid w:val="00120845"/>
    <w:rsid w:val="00120BAE"/>
    <w:rsid w:val="00121C24"/>
    <w:rsid w:val="00125FF5"/>
    <w:rsid w:val="00126F1E"/>
    <w:rsid w:val="0013170E"/>
    <w:rsid w:val="00134350"/>
    <w:rsid w:val="00134C8B"/>
    <w:rsid w:val="00142B3D"/>
    <w:rsid w:val="00146330"/>
    <w:rsid w:val="00147B0C"/>
    <w:rsid w:val="00152254"/>
    <w:rsid w:val="0016030B"/>
    <w:rsid w:val="0016771F"/>
    <w:rsid w:val="00171F5E"/>
    <w:rsid w:val="00172768"/>
    <w:rsid w:val="001769D6"/>
    <w:rsid w:val="00180C4A"/>
    <w:rsid w:val="001813D2"/>
    <w:rsid w:val="00182DE3"/>
    <w:rsid w:val="0018431D"/>
    <w:rsid w:val="00191A90"/>
    <w:rsid w:val="001920F4"/>
    <w:rsid w:val="00193642"/>
    <w:rsid w:val="00194476"/>
    <w:rsid w:val="001A09CB"/>
    <w:rsid w:val="001A21C9"/>
    <w:rsid w:val="001A36BA"/>
    <w:rsid w:val="001A7F58"/>
    <w:rsid w:val="001B2BCE"/>
    <w:rsid w:val="001B5871"/>
    <w:rsid w:val="001C380F"/>
    <w:rsid w:val="001D2348"/>
    <w:rsid w:val="001D4A76"/>
    <w:rsid w:val="001D6CEC"/>
    <w:rsid w:val="001E1909"/>
    <w:rsid w:val="001E24CB"/>
    <w:rsid w:val="001E759B"/>
    <w:rsid w:val="001F003F"/>
    <w:rsid w:val="001F1F9E"/>
    <w:rsid w:val="00202551"/>
    <w:rsid w:val="002036AE"/>
    <w:rsid w:val="002044D2"/>
    <w:rsid w:val="002071B6"/>
    <w:rsid w:val="00207B31"/>
    <w:rsid w:val="002126FC"/>
    <w:rsid w:val="00217142"/>
    <w:rsid w:val="00225CDD"/>
    <w:rsid w:val="00226814"/>
    <w:rsid w:val="00242BDE"/>
    <w:rsid w:val="00243444"/>
    <w:rsid w:val="00245D5F"/>
    <w:rsid w:val="00246AB0"/>
    <w:rsid w:val="00246B7F"/>
    <w:rsid w:val="002507D3"/>
    <w:rsid w:val="00256D82"/>
    <w:rsid w:val="002602C6"/>
    <w:rsid w:val="002650EA"/>
    <w:rsid w:val="00274A49"/>
    <w:rsid w:val="00283674"/>
    <w:rsid w:val="002863E7"/>
    <w:rsid w:val="00286ED0"/>
    <w:rsid w:val="002871FD"/>
    <w:rsid w:val="00290215"/>
    <w:rsid w:val="00294EB1"/>
    <w:rsid w:val="0029567F"/>
    <w:rsid w:val="002A4968"/>
    <w:rsid w:val="002B06C1"/>
    <w:rsid w:val="002B2E44"/>
    <w:rsid w:val="002B5B33"/>
    <w:rsid w:val="002C1724"/>
    <w:rsid w:val="002D0786"/>
    <w:rsid w:val="002D4C2B"/>
    <w:rsid w:val="002E0D5A"/>
    <w:rsid w:val="002E0DD1"/>
    <w:rsid w:val="002E34DA"/>
    <w:rsid w:val="002F3B14"/>
    <w:rsid w:val="002F4C14"/>
    <w:rsid w:val="002F5546"/>
    <w:rsid w:val="00301FA1"/>
    <w:rsid w:val="00301FA9"/>
    <w:rsid w:val="00303F59"/>
    <w:rsid w:val="003131B9"/>
    <w:rsid w:val="00315277"/>
    <w:rsid w:val="00324DFD"/>
    <w:rsid w:val="00332E4B"/>
    <w:rsid w:val="0033631B"/>
    <w:rsid w:val="00340907"/>
    <w:rsid w:val="003432F2"/>
    <w:rsid w:val="003448C8"/>
    <w:rsid w:val="00344F4D"/>
    <w:rsid w:val="00353EF1"/>
    <w:rsid w:val="00360580"/>
    <w:rsid w:val="003651FB"/>
    <w:rsid w:val="0036592C"/>
    <w:rsid w:val="003708FD"/>
    <w:rsid w:val="003749E5"/>
    <w:rsid w:val="0037623F"/>
    <w:rsid w:val="00376EDA"/>
    <w:rsid w:val="00384BE7"/>
    <w:rsid w:val="00385AC6"/>
    <w:rsid w:val="00395FA0"/>
    <w:rsid w:val="00397C0A"/>
    <w:rsid w:val="003A4C78"/>
    <w:rsid w:val="003A6E8B"/>
    <w:rsid w:val="003B28E8"/>
    <w:rsid w:val="003B7685"/>
    <w:rsid w:val="003B7FB3"/>
    <w:rsid w:val="003C0B4F"/>
    <w:rsid w:val="003C510B"/>
    <w:rsid w:val="003D078C"/>
    <w:rsid w:val="003D2D3D"/>
    <w:rsid w:val="003D4297"/>
    <w:rsid w:val="003D4BCA"/>
    <w:rsid w:val="003E0264"/>
    <w:rsid w:val="003F0BFA"/>
    <w:rsid w:val="003F4C4A"/>
    <w:rsid w:val="003F7D2F"/>
    <w:rsid w:val="00401D0A"/>
    <w:rsid w:val="004040AC"/>
    <w:rsid w:val="004056D9"/>
    <w:rsid w:val="00412880"/>
    <w:rsid w:val="00417913"/>
    <w:rsid w:val="00422A66"/>
    <w:rsid w:val="00422CB4"/>
    <w:rsid w:val="00430B9D"/>
    <w:rsid w:val="0044041A"/>
    <w:rsid w:val="0044541C"/>
    <w:rsid w:val="00447A73"/>
    <w:rsid w:val="00450F3C"/>
    <w:rsid w:val="004566C7"/>
    <w:rsid w:val="004622D3"/>
    <w:rsid w:val="00466224"/>
    <w:rsid w:val="00471A90"/>
    <w:rsid w:val="004750CD"/>
    <w:rsid w:val="0047689F"/>
    <w:rsid w:val="00476CE4"/>
    <w:rsid w:val="004820C4"/>
    <w:rsid w:val="004A2A40"/>
    <w:rsid w:val="004A49F4"/>
    <w:rsid w:val="004A7322"/>
    <w:rsid w:val="004B1FC3"/>
    <w:rsid w:val="004B3F1C"/>
    <w:rsid w:val="004B5863"/>
    <w:rsid w:val="004B7453"/>
    <w:rsid w:val="004B7FD4"/>
    <w:rsid w:val="004C085B"/>
    <w:rsid w:val="004C7210"/>
    <w:rsid w:val="004D1849"/>
    <w:rsid w:val="004D395A"/>
    <w:rsid w:val="004D588A"/>
    <w:rsid w:val="004F448E"/>
    <w:rsid w:val="00502431"/>
    <w:rsid w:val="005043C4"/>
    <w:rsid w:val="00504672"/>
    <w:rsid w:val="005079EB"/>
    <w:rsid w:val="00511B87"/>
    <w:rsid w:val="00513F10"/>
    <w:rsid w:val="00520071"/>
    <w:rsid w:val="0052173C"/>
    <w:rsid w:val="0052336D"/>
    <w:rsid w:val="00526DF8"/>
    <w:rsid w:val="00527F9B"/>
    <w:rsid w:val="00557601"/>
    <w:rsid w:val="00564016"/>
    <w:rsid w:val="00565BC8"/>
    <w:rsid w:val="00566330"/>
    <w:rsid w:val="005667C4"/>
    <w:rsid w:val="00566F30"/>
    <w:rsid w:val="005713EF"/>
    <w:rsid w:val="00576124"/>
    <w:rsid w:val="005778BD"/>
    <w:rsid w:val="005830FD"/>
    <w:rsid w:val="00586988"/>
    <w:rsid w:val="00586F62"/>
    <w:rsid w:val="00596C12"/>
    <w:rsid w:val="00597AB9"/>
    <w:rsid w:val="00597C50"/>
    <w:rsid w:val="00597DC2"/>
    <w:rsid w:val="005A2E4F"/>
    <w:rsid w:val="005A4EC2"/>
    <w:rsid w:val="005A6BC3"/>
    <w:rsid w:val="005C1EAD"/>
    <w:rsid w:val="005C606C"/>
    <w:rsid w:val="005C6610"/>
    <w:rsid w:val="005C751C"/>
    <w:rsid w:val="005C7FCB"/>
    <w:rsid w:val="005D61ED"/>
    <w:rsid w:val="005E2C46"/>
    <w:rsid w:val="005E5EEC"/>
    <w:rsid w:val="005E64B3"/>
    <w:rsid w:val="005F14C3"/>
    <w:rsid w:val="00604F39"/>
    <w:rsid w:val="00605805"/>
    <w:rsid w:val="0061635E"/>
    <w:rsid w:val="006237D3"/>
    <w:rsid w:val="0063067D"/>
    <w:rsid w:val="00630DFD"/>
    <w:rsid w:val="00633981"/>
    <w:rsid w:val="00634841"/>
    <w:rsid w:val="00643810"/>
    <w:rsid w:val="006451C5"/>
    <w:rsid w:val="00645D1D"/>
    <w:rsid w:val="006516A4"/>
    <w:rsid w:val="00653EE6"/>
    <w:rsid w:val="00667928"/>
    <w:rsid w:val="00671A0C"/>
    <w:rsid w:val="0068485F"/>
    <w:rsid w:val="00692403"/>
    <w:rsid w:val="006943C4"/>
    <w:rsid w:val="0069528E"/>
    <w:rsid w:val="006A1339"/>
    <w:rsid w:val="006A1642"/>
    <w:rsid w:val="006A4092"/>
    <w:rsid w:val="006A57AB"/>
    <w:rsid w:val="006A68CA"/>
    <w:rsid w:val="006B0769"/>
    <w:rsid w:val="006B43C4"/>
    <w:rsid w:val="006B630A"/>
    <w:rsid w:val="006B67E4"/>
    <w:rsid w:val="006B790B"/>
    <w:rsid w:val="006C43C3"/>
    <w:rsid w:val="006C5C6E"/>
    <w:rsid w:val="006C6008"/>
    <w:rsid w:val="006D28B9"/>
    <w:rsid w:val="006D5461"/>
    <w:rsid w:val="006D7583"/>
    <w:rsid w:val="006D769D"/>
    <w:rsid w:val="006E1B70"/>
    <w:rsid w:val="006E2E16"/>
    <w:rsid w:val="006F140E"/>
    <w:rsid w:val="006F3CCC"/>
    <w:rsid w:val="006F5298"/>
    <w:rsid w:val="007042D0"/>
    <w:rsid w:val="0070557A"/>
    <w:rsid w:val="00714F01"/>
    <w:rsid w:val="0071707C"/>
    <w:rsid w:val="0072146F"/>
    <w:rsid w:val="00724DD4"/>
    <w:rsid w:val="0073020F"/>
    <w:rsid w:val="00732BDA"/>
    <w:rsid w:val="0073306A"/>
    <w:rsid w:val="0073382B"/>
    <w:rsid w:val="007341B6"/>
    <w:rsid w:val="00735382"/>
    <w:rsid w:val="00735508"/>
    <w:rsid w:val="00737E10"/>
    <w:rsid w:val="0074199E"/>
    <w:rsid w:val="00743227"/>
    <w:rsid w:val="0075353E"/>
    <w:rsid w:val="00753BEC"/>
    <w:rsid w:val="00754043"/>
    <w:rsid w:val="00757F6F"/>
    <w:rsid w:val="00757F78"/>
    <w:rsid w:val="00765980"/>
    <w:rsid w:val="00775F24"/>
    <w:rsid w:val="007865AB"/>
    <w:rsid w:val="00787EA6"/>
    <w:rsid w:val="007A35B4"/>
    <w:rsid w:val="007A4759"/>
    <w:rsid w:val="007B502B"/>
    <w:rsid w:val="007C0E8C"/>
    <w:rsid w:val="007C29DC"/>
    <w:rsid w:val="007C5876"/>
    <w:rsid w:val="007C6C05"/>
    <w:rsid w:val="007E0E62"/>
    <w:rsid w:val="007E254D"/>
    <w:rsid w:val="007E55EF"/>
    <w:rsid w:val="007E7BBC"/>
    <w:rsid w:val="007F3F81"/>
    <w:rsid w:val="007F4863"/>
    <w:rsid w:val="007F5228"/>
    <w:rsid w:val="00810B3E"/>
    <w:rsid w:val="008149B1"/>
    <w:rsid w:val="008162DC"/>
    <w:rsid w:val="00820D05"/>
    <w:rsid w:val="008220B1"/>
    <w:rsid w:val="00826867"/>
    <w:rsid w:val="008269EF"/>
    <w:rsid w:val="00831DCD"/>
    <w:rsid w:val="00841E45"/>
    <w:rsid w:val="0084200D"/>
    <w:rsid w:val="00842170"/>
    <w:rsid w:val="00843F9F"/>
    <w:rsid w:val="00852A97"/>
    <w:rsid w:val="00853663"/>
    <w:rsid w:val="00854402"/>
    <w:rsid w:val="00855B76"/>
    <w:rsid w:val="008616B0"/>
    <w:rsid w:val="00861964"/>
    <w:rsid w:val="00863229"/>
    <w:rsid w:val="00881452"/>
    <w:rsid w:val="00881588"/>
    <w:rsid w:val="00890BB2"/>
    <w:rsid w:val="008A1BC3"/>
    <w:rsid w:val="008A5CE1"/>
    <w:rsid w:val="008B1DF0"/>
    <w:rsid w:val="008C28B7"/>
    <w:rsid w:val="008C4C5B"/>
    <w:rsid w:val="008D163E"/>
    <w:rsid w:val="008D3D8A"/>
    <w:rsid w:val="008E4E0A"/>
    <w:rsid w:val="008F1578"/>
    <w:rsid w:val="008F4BD1"/>
    <w:rsid w:val="008F73CF"/>
    <w:rsid w:val="00912DB5"/>
    <w:rsid w:val="009132D9"/>
    <w:rsid w:val="009157A0"/>
    <w:rsid w:val="00916780"/>
    <w:rsid w:val="00917158"/>
    <w:rsid w:val="00917248"/>
    <w:rsid w:val="009210D0"/>
    <w:rsid w:val="009243E5"/>
    <w:rsid w:val="0093283E"/>
    <w:rsid w:val="00935357"/>
    <w:rsid w:val="0093676B"/>
    <w:rsid w:val="00944DC8"/>
    <w:rsid w:val="009474C4"/>
    <w:rsid w:val="00951665"/>
    <w:rsid w:val="0095515B"/>
    <w:rsid w:val="009563B9"/>
    <w:rsid w:val="009644C1"/>
    <w:rsid w:val="00965556"/>
    <w:rsid w:val="00966CBF"/>
    <w:rsid w:val="0097138E"/>
    <w:rsid w:val="0097757A"/>
    <w:rsid w:val="00981E20"/>
    <w:rsid w:val="0098456C"/>
    <w:rsid w:val="00986A74"/>
    <w:rsid w:val="009902A7"/>
    <w:rsid w:val="00993BB2"/>
    <w:rsid w:val="009A306F"/>
    <w:rsid w:val="009B15B8"/>
    <w:rsid w:val="009B2561"/>
    <w:rsid w:val="009B5260"/>
    <w:rsid w:val="009B7092"/>
    <w:rsid w:val="009C01FD"/>
    <w:rsid w:val="009C31B4"/>
    <w:rsid w:val="009C31F6"/>
    <w:rsid w:val="009C45C5"/>
    <w:rsid w:val="009C7911"/>
    <w:rsid w:val="009D27ED"/>
    <w:rsid w:val="009D436F"/>
    <w:rsid w:val="009E3F00"/>
    <w:rsid w:val="009E46C7"/>
    <w:rsid w:val="009E547C"/>
    <w:rsid w:val="009E5BF0"/>
    <w:rsid w:val="009F204D"/>
    <w:rsid w:val="009F5F3B"/>
    <w:rsid w:val="00A00CEA"/>
    <w:rsid w:val="00A0140A"/>
    <w:rsid w:val="00A032A5"/>
    <w:rsid w:val="00A04795"/>
    <w:rsid w:val="00A15B72"/>
    <w:rsid w:val="00A16237"/>
    <w:rsid w:val="00A226EC"/>
    <w:rsid w:val="00A229E4"/>
    <w:rsid w:val="00A25198"/>
    <w:rsid w:val="00A30776"/>
    <w:rsid w:val="00A41EF8"/>
    <w:rsid w:val="00A553DB"/>
    <w:rsid w:val="00A55D52"/>
    <w:rsid w:val="00A56BC2"/>
    <w:rsid w:val="00A64BAD"/>
    <w:rsid w:val="00A7154D"/>
    <w:rsid w:val="00A87F59"/>
    <w:rsid w:val="00A92EBC"/>
    <w:rsid w:val="00AA3F5C"/>
    <w:rsid w:val="00AB58F4"/>
    <w:rsid w:val="00AC0302"/>
    <w:rsid w:val="00AC627A"/>
    <w:rsid w:val="00AC675A"/>
    <w:rsid w:val="00AD3ED4"/>
    <w:rsid w:val="00AE36B0"/>
    <w:rsid w:val="00AE647C"/>
    <w:rsid w:val="00AF0F1D"/>
    <w:rsid w:val="00AF7014"/>
    <w:rsid w:val="00B02262"/>
    <w:rsid w:val="00B046A6"/>
    <w:rsid w:val="00B10F84"/>
    <w:rsid w:val="00B11021"/>
    <w:rsid w:val="00B11D35"/>
    <w:rsid w:val="00B24228"/>
    <w:rsid w:val="00B25636"/>
    <w:rsid w:val="00B36371"/>
    <w:rsid w:val="00B36E31"/>
    <w:rsid w:val="00B40BF7"/>
    <w:rsid w:val="00B4187C"/>
    <w:rsid w:val="00B440AA"/>
    <w:rsid w:val="00B61020"/>
    <w:rsid w:val="00B747FE"/>
    <w:rsid w:val="00B77C8B"/>
    <w:rsid w:val="00B840FD"/>
    <w:rsid w:val="00B8751A"/>
    <w:rsid w:val="00B941E4"/>
    <w:rsid w:val="00BA0BA5"/>
    <w:rsid w:val="00BC45E3"/>
    <w:rsid w:val="00BD1375"/>
    <w:rsid w:val="00BE0023"/>
    <w:rsid w:val="00BE20B4"/>
    <w:rsid w:val="00BE4D68"/>
    <w:rsid w:val="00BF5E4B"/>
    <w:rsid w:val="00BF635E"/>
    <w:rsid w:val="00C111DB"/>
    <w:rsid w:val="00C15F2B"/>
    <w:rsid w:val="00C16F87"/>
    <w:rsid w:val="00C22880"/>
    <w:rsid w:val="00C2348F"/>
    <w:rsid w:val="00C33454"/>
    <w:rsid w:val="00C33B17"/>
    <w:rsid w:val="00C3497C"/>
    <w:rsid w:val="00C40E44"/>
    <w:rsid w:val="00C42BA9"/>
    <w:rsid w:val="00C51117"/>
    <w:rsid w:val="00C53476"/>
    <w:rsid w:val="00C61834"/>
    <w:rsid w:val="00C627E3"/>
    <w:rsid w:val="00C714F5"/>
    <w:rsid w:val="00C71F60"/>
    <w:rsid w:val="00C74764"/>
    <w:rsid w:val="00C75744"/>
    <w:rsid w:val="00C80DE4"/>
    <w:rsid w:val="00C820F6"/>
    <w:rsid w:val="00C827B1"/>
    <w:rsid w:val="00CA6253"/>
    <w:rsid w:val="00CA6B81"/>
    <w:rsid w:val="00CB662A"/>
    <w:rsid w:val="00CC7728"/>
    <w:rsid w:val="00CD0924"/>
    <w:rsid w:val="00CD4CB4"/>
    <w:rsid w:val="00CD5DF7"/>
    <w:rsid w:val="00CD7CDD"/>
    <w:rsid w:val="00CE5703"/>
    <w:rsid w:val="00CF09A6"/>
    <w:rsid w:val="00CF1F71"/>
    <w:rsid w:val="00CF34F8"/>
    <w:rsid w:val="00CF3D62"/>
    <w:rsid w:val="00CF68CA"/>
    <w:rsid w:val="00CF6F13"/>
    <w:rsid w:val="00D006FC"/>
    <w:rsid w:val="00D04689"/>
    <w:rsid w:val="00D05358"/>
    <w:rsid w:val="00D06BFC"/>
    <w:rsid w:val="00D11A6D"/>
    <w:rsid w:val="00D13178"/>
    <w:rsid w:val="00D13D70"/>
    <w:rsid w:val="00D14E48"/>
    <w:rsid w:val="00D17D4A"/>
    <w:rsid w:val="00D213B4"/>
    <w:rsid w:val="00D22A01"/>
    <w:rsid w:val="00D2393B"/>
    <w:rsid w:val="00D24799"/>
    <w:rsid w:val="00D31861"/>
    <w:rsid w:val="00D328F1"/>
    <w:rsid w:val="00D36AAC"/>
    <w:rsid w:val="00D409C9"/>
    <w:rsid w:val="00D444A7"/>
    <w:rsid w:val="00D45444"/>
    <w:rsid w:val="00D5101C"/>
    <w:rsid w:val="00D57566"/>
    <w:rsid w:val="00D61036"/>
    <w:rsid w:val="00D628AF"/>
    <w:rsid w:val="00D7717C"/>
    <w:rsid w:val="00D8583D"/>
    <w:rsid w:val="00D85E5E"/>
    <w:rsid w:val="00D87DEA"/>
    <w:rsid w:val="00D905BC"/>
    <w:rsid w:val="00D90758"/>
    <w:rsid w:val="00D92C74"/>
    <w:rsid w:val="00DA071B"/>
    <w:rsid w:val="00DB21D8"/>
    <w:rsid w:val="00DB27B7"/>
    <w:rsid w:val="00DB2B6A"/>
    <w:rsid w:val="00DB3A93"/>
    <w:rsid w:val="00DB6226"/>
    <w:rsid w:val="00DC0656"/>
    <w:rsid w:val="00DC22EE"/>
    <w:rsid w:val="00DC5478"/>
    <w:rsid w:val="00DD1125"/>
    <w:rsid w:val="00DD2465"/>
    <w:rsid w:val="00DF2327"/>
    <w:rsid w:val="00DF49E6"/>
    <w:rsid w:val="00E00613"/>
    <w:rsid w:val="00E04D62"/>
    <w:rsid w:val="00E065E7"/>
    <w:rsid w:val="00E06992"/>
    <w:rsid w:val="00E135D3"/>
    <w:rsid w:val="00E22AAF"/>
    <w:rsid w:val="00E22C89"/>
    <w:rsid w:val="00E24CE4"/>
    <w:rsid w:val="00E3359B"/>
    <w:rsid w:val="00E35956"/>
    <w:rsid w:val="00E37E03"/>
    <w:rsid w:val="00E42801"/>
    <w:rsid w:val="00E45A71"/>
    <w:rsid w:val="00E4651A"/>
    <w:rsid w:val="00E551A0"/>
    <w:rsid w:val="00E56D4C"/>
    <w:rsid w:val="00E6263A"/>
    <w:rsid w:val="00E6323D"/>
    <w:rsid w:val="00E648CC"/>
    <w:rsid w:val="00E65F77"/>
    <w:rsid w:val="00E6604E"/>
    <w:rsid w:val="00E802F9"/>
    <w:rsid w:val="00E84C52"/>
    <w:rsid w:val="00E91E7C"/>
    <w:rsid w:val="00E935B5"/>
    <w:rsid w:val="00E944CB"/>
    <w:rsid w:val="00EA1D11"/>
    <w:rsid w:val="00EA1F76"/>
    <w:rsid w:val="00EA1FBB"/>
    <w:rsid w:val="00EA2C2A"/>
    <w:rsid w:val="00EA6B15"/>
    <w:rsid w:val="00EB0E89"/>
    <w:rsid w:val="00EB697B"/>
    <w:rsid w:val="00EC1D53"/>
    <w:rsid w:val="00EC208E"/>
    <w:rsid w:val="00ED0C51"/>
    <w:rsid w:val="00ED134C"/>
    <w:rsid w:val="00ED5D6D"/>
    <w:rsid w:val="00EE27EC"/>
    <w:rsid w:val="00EF1FF2"/>
    <w:rsid w:val="00EF2BCE"/>
    <w:rsid w:val="00EF3215"/>
    <w:rsid w:val="00EF4B7B"/>
    <w:rsid w:val="00F01208"/>
    <w:rsid w:val="00F04D2D"/>
    <w:rsid w:val="00F160F6"/>
    <w:rsid w:val="00F21526"/>
    <w:rsid w:val="00F22105"/>
    <w:rsid w:val="00F24D40"/>
    <w:rsid w:val="00F305BE"/>
    <w:rsid w:val="00F323C2"/>
    <w:rsid w:val="00F345DD"/>
    <w:rsid w:val="00F34899"/>
    <w:rsid w:val="00F3692F"/>
    <w:rsid w:val="00F40867"/>
    <w:rsid w:val="00F44FC9"/>
    <w:rsid w:val="00F512D0"/>
    <w:rsid w:val="00F53B4F"/>
    <w:rsid w:val="00F61EBE"/>
    <w:rsid w:val="00F628C1"/>
    <w:rsid w:val="00F8177E"/>
    <w:rsid w:val="00F860F4"/>
    <w:rsid w:val="00F87512"/>
    <w:rsid w:val="00F97B23"/>
    <w:rsid w:val="00FA3D82"/>
    <w:rsid w:val="00FA42AD"/>
    <w:rsid w:val="00FB1537"/>
    <w:rsid w:val="00FB3323"/>
    <w:rsid w:val="00FB5600"/>
    <w:rsid w:val="00FC0217"/>
    <w:rsid w:val="00FC7530"/>
    <w:rsid w:val="00FD52DD"/>
    <w:rsid w:val="00FE1A31"/>
    <w:rsid w:val="00FE449D"/>
    <w:rsid w:val="00FE640C"/>
    <w:rsid w:val="00FE7206"/>
    <w:rsid w:val="00FF0993"/>
    <w:rsid w:val="00FF3BD1"/>
    <w:rsid w:val="00FF6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60448"/>
  <w15:docId w15:val="{6E81689D-C727-46DA-8BB7-53E41591B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5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27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27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31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7C8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11D35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B2B6A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B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B6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DB2B6A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9"/>
    <w:rsid w:val="00B11D3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B27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27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27B7"/>
    <w:pPr>
      <w:spacing w:after="120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B27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31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pl-PL"/>
    </w:rPr>
  </w:style>
  <w:style w:type="paragraph" w:customStyle="1" w:styleId="Tretekstu">
    <w:name w:val="Treść tekstu"/>
    <w:basedOn w:val="Normalny"/>
    <w:rsid w:val="009C31B4"/>
    <w:pPr>
      <w:widowControl w:val="0"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9C31B4"/>
    <w:pPr>
      <w:widowControl w:val="0"/>
      <w:suppressLineNumbers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7C8B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0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4040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dadmin@man.pozna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idkornik@man.poznan.pl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iod.idpan@man.pozna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dadmi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dpan.poznan.pl/bi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28071-5058-4662-AEB0-50CE6A15A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13</Pages>
  <Words>3176</Words>
  <Characters>19062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Witold</dc:creator>
  <cp:lastModifiedBy>Wiesław Płócieniak</cp:lastModifiedBy>
  <cp:revision>67</cp:revision>
  <cp:lastPrinted>2021-01-22T13:11:00Z</cp:lastPrinted>
  <dcterms:created xsi:type="dcterms:W3CDTF">2021-06-24T06:51:00Z</dcterms:created>
  <dcterms:modified xsi:type="dcterms:W3CDTF">2021-06-30T11:31:00Z</dcterms:modified>
</cp:coreProperties>
</file>